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9" w:type="dxa"/>
        <w:tblLook w:val="00A0" w:firstRow="1" w:lastRow="0" w:firstColumn="1" w:lastColumn="0" w:noHBand="0" w:noVBand="0"/>
      </w:tblPr>
      <w:tblGrid>
        <w:gridCol w:w="3863"/>
        <w:gridCol w:w="6206"/>
      </w:tblGrid>
      <w:tr w:rsidR="00985F24" w:rsidRPr="00DA0297">
        <w:trPr>
          <w:trHeight w:val="1306"/>
        </w:trPr>
        <w:tc>
          <w:tcPr>
            <w:tcW w:w="3863" w:type="dxa"/>
          </w:tcPr>
          <w:p w:rsidR="00985F24" w:rsidRPr="00DA0297" w:rsidRDefault="00985F24" w:rsidP="00B65E43">
            <w:pPr>
              <w:pStyle w:val="Ttulo2"/>
            </w:pPr>
            <w:r>
              <w:rPr>
                <w:noProof/>
                <w:lang w:eastAsia="es-D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0</wp:posOffset>
                  </wp:positionV>
                  <wp:extent cx="2197100" cy="736600"/>
                  <wp:effectExtent l="19050" t="0" r="0" b="0"/>
                  <wp:wrapNone/>
                  <wp:docPr id="2" name="0 Imagen" descr="logo la barqui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 descr="logo la barquit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859" t="95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0" cy="736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06" w:type="dxa"/>
          </w:tcPr>
          <w:p w:rsidR="00985F24" w:rsidRPr="00140EC7" w:rsidRDefault="00985F24" w:rsidP="00F6234C">
            <w:pPr>
              <w:rPr>
                <w:sz w:val="16"/>
                <w:szCs w:val="16"/>
              </w:rPr>
            </w:pPr>
          </w:p>
          <w:p w:rsidR="00985F24" w:rsidRPr="009D396B" w:rsidRDefault="00985F24" w:rsidP="00F6234C">
            <w:pPr>
              <w:rPr>
                <w:rFonts w:ascii="Avenir Book" w:hAnsi="Avenir Book" w:cs="Apple Symbols"/>
                <w:color w:val="365F91"/>
                <w:sz w:val="16"/>
                <w:szCs w:val="16"/>
              </w:rPr>
            </w:pPr>
            <w:r w:rsidRPr="009D396B">
              <w:rPr>
                <w:rFonts w:ascii="Avenir Book" w:hAnsi="Avenir Book" w:cs="Apple Symbols"/>
                <w:color w:val="365F91"/>
                <w:sz w:val="16"/>
                <w:szCs w:val="16"/>
              </w:rPr>
              <w:t xml:space="preserve">Plan Integral de Intervención Urbana y Rescate Ambiental, </w:t>
            </w:r>
            <w:r w:rsidRPr="009D396B">
              <w:rPr>
                <w:rFonts w:ascii="Avenir Book" w:hAnsi="Avenir Book" w:cs="Apple Symbols"/>
                <w:color w:val="365F91"/>
                <w:sz w:val="16"/>
                <w:szCs w:val="16"/>
              </w:rPr>
              <w:br/>
              <w:t>como modelo de actuación sobre la vulnerabilidad humana.</w:t>
            </w:r>
          </w:p>
        </w:tc>
      </w:tr>
    </w:tbl>
    <w:p w:rsidR="00823036" w:rsidRPr="008C5DF1" w:rsidRDefault="00823036" w:rsidP="00823036">
      <w:pPr>
        <w:ind w:left="2124" w:firstLine="708"/>
        <w:contextualSpacing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“</w:t>
      </w:r>
      <w:r w:rsidRPr="0036444A">
        <w:rPr>
          <w:rFonts w:ascii="Times New Roman" w:hAnsi="Times New Roman" w:cs="Times New Roman"/>
          <w:b/>
          <w:color w:val="000000" w:themeColor="text1"/>
        </w:rPr>
        <w:t>Año de</w:t>
      </w:r>
      <w:r>
        <w:rPr>
          <w:rFonts w:ascii="Times New Roman" w:hAnsi="Times New Roman" w:cs="Times New Roman"/>
          <w:b/>
          <w:color w:val="000000" w:themeColor="text1"/>
        </w:rPr>
        <w:t>l Desarrollo Agroforestal”</w:t>
      </w:r>
    </w:p>
    <w:p w:rsidR="00864AC2" w:rsidRPr="00823036" w:rsidRDefault="00864AC2" w:rsidP="00864AC2">
      <w:pPr>
        <w:widowControl w:val="0"/>
        <w:autoSpaceDE w:val="0"/>
        <w:autoSpaceDN w:val="0"/>
        <w:adjustRightInd w:val="0"/>
        <w:spacing w:after="0" w:line="240" w:lineRule="auto"/>
        <w:rPr>
          <w:color w:val="1A1A1A"/>
          <w:sz w:val="24"/>
          <w:szCs w:val="24"/>
        </w:rPr>
      </w:pPr>
    </w:p>
    <w:p w:rsidR="001F1C1C" w:rsidRPr="000A2BF5" w:rsidRDefault="001F1C1C" w:rsidP="001F1C1C">
      <w:pPr>
        <w:pStyle w:val="FreeForm"/>
        <w:rPr>
          <w:rFonts w:ascii="Tahoma" w:hAnsi="Tahoma"/>
          <w:sz w:val="28"/>
          <w:lang w:val="es-DO"/>
        </w:rPr>
      </w:pPr>
    </w:p>
    <w:p w:rsidR="001F1C1C" w:rsidRPr="000A2BF5" w:rsidRDefault="001F1C1C" w:rsidP="001F1C1C">
      <w:pPr>
        <w:pStyle w:val="FreeForm"/>
        <w:rPr>
          <w:rFonts w:ascii="Tahoma" w:hAnsi="Tahoma"/>
          <w:sz w:val="28"/>
          <w:lang w:val="es-DO"/>
        </w:rPr>
      </w:pPr>
      <w:r w:rsidRPr="000A2BF5">
        <w:rPr>
          <w:rFonts w:ascii="Tahoma" w:hAnsi="Tahoma"/>
          <w:sz w:val="28"/>
          <w:lang w:val="es-DO"/>
        </w:rPr>
        <w:t>Santo Domingo, D.N.</w:t>
      </w:r>
    </w:p>
    <w:p w:rsidR="001F1C1C" w:rsidRPr="001F1C1C" w:rsidRDefault="001F1C1C" w:rsidP="001F1C1C">
      <w:pPr>
        <w:pStyle w:val="FreeForm"/>
        <w:rPr>
          <w:rFonts w:ascii="Tahoma" w:hAnsi="Tahoma"/>
          <w:sz w:val="28"/>
        </w:rPr>
      </w:pPr>
      <w:proofErr w:type="gramStart"/>
      <w:r w:rsidRPr="001F1C1C">
        <w:rPr>
          <w:rFonts w:ascii="Tahoma" w:hAnsi="Tahoma"/>
          <w:sz w:val="28"/>
        </w:rPr>
        <w:t>21 Julio de 2017.-</w:t>
      </w:r>
      <w:proofErr w:type="gramEnd"/>
    </w:p>
    <w:p w:rsidR="001F1C1C" w:rsidRDefault="001F1C1C" w:rsidP="00F6234C">
      <w:pPr>
        <w:pStyle w:val="Sinespaciado"/>
        <w:jc w:val="both"/>
        <w:rPr>
          <w:sz w:val="40"/>
          <w:lang w:val="es-ES_tradnl"/>
        </w:rPr>
      </w:pPr>
    </w:p>
    <w:p w:rsidR="001F1C1C" w:rsidRDefault="001F1C1C" w:rsidP="00F6234C">
      <w:pPr>
        <w:pStyle w:val="Sinespaciado"/>
        <w:jc w:val="both"/>
        <w:rPr>
          <w:sz w:val="40"/>
          <w:lang w:val="es-ES_tradnl"/>
        </w:rPr>
      </w:pPr>
    </w:p>
    <w:p w:rsidR="00F6234C" w:rsidRDefault="00F6234C" w:rsidP="00F6234C">
      <w:pPr>
        <w:pStyle w:val="Sinespaciado"/>
        <w:jc w:val="both"/>
        <w:rPr>
          <w:sz w:val="40"/>
          <w:lang w:val="es-ES_tradnl"/>
        </w:rPr>
      </w:pPr>
      <w:r>
        <w:rPr>
          <w:sz w:val="40"/>
          <w:lang w:val="es-ES_tradnl"/>
        </w:rPr>
        <w:t xml:space="preserve">RESUMEN DE PLANTACIONES EN PEF DESDE SEPTIEMBRE </w:t>
      </w:r>
      <w:r w:rsidR="001F1C1C">
        <w:rPr>
          <w:sz w:val="40"/>
          <w:lang w:val="es-ES_tradnl"/>
        </w:rPr>
        <w:t>2016 HASTA</w:t>
      </w:r>
      <w:r w:rsidR="000A2BF5">
        <w:rPr>
          <w:sz w:val="40"/>
          <w:lang w:val="es-ES_tradnl"/>
        </w:rPr>
        <w:t xml:space="preserve"> 21 JUL</w:t>
      </w:r>
      <w:bookmarkStart w:id="0" w:name="_GoBack"/>
      <w:bookmarkEnd w:id="0"/>
      <w:r w:rsidR="001F1C1C">
        <w:rPr>
          <w:sz w:val="40"/>
          <w:lang w:val="es-ES_tradnl"/>
        </w:rPr>
        <w:t>IO</w:t>
      </w:r>
      <w:r>
        <w:rPr>
          <w:sz w:val="40"/>
          <w:lang w:val="es-ES_tradnl"/>
        </w:rPr>
        <w:t xml:space="preserve"> 2017.-</w:t>
      </w:r>
    </w:p>
    <w:p w:rsidR="00F6234C" w:rsidRPr="00052BD6" w:rsidRDefault="00F6234C" w:rsidP="00F6234C">
      <w:pPr>
        <w:pStyle w:val="Sinespaciado"/>
        <w:jc w:val="both"/>
        <w:rPr>
          <w:sz w:val="40"/>
          <w:lang w:val="es-ES_tradnl"/>
        </w:rPr>
      </w:pPr>
    </w:p>
    <w:tbl>
      <w:tblPr>
        <w:tblStyle w:val="Tablaconcuadrcula"/>
        <w:tblW w:w="0" w:type="auto"/>
        <w:tblLook w:val="00A0" w:firstRow="1" w:lastRow="0" w:firstColumn="1" w:lastColumn="0" w:noHBand="0" w:noVBand="0"/>
      </w:tblPr>
      <w:tblGrid>
        <w:gridCol w:w="3034"/>
        <w:gridCol w:w="3010"/>
        <w:gridCol w:w="3010"/>
      </w:tblGrid>
      <w:tr w:rsidR="00F6234C" w:rsidRPr="0036245E">
        <w:tc>
          <w:tcPr>
            <w:tcW w:w="3162" w:type="dxa"/>
          </w:tcPr>
          <w:p w:rsidR="00F6234C" w:rsidRPr="0036245E" w:rsidRDefault="00F6234C" w:rsidP="00F6234C">
            <w:pPr>
              <w:pStyle w:val="Sinespaciado"/>
              <w:jc w:val="both"/>
              <w:rPr>
                <w:rFonts w:ascii="Tahoma" w:hAnsi="Tahoma"/>
                <w:sz w:val="28"/>
                <w:lang w:val="es-ES_tradnl"/>
              </w:rPr>
            </w:pPr>
            <w:r w:rsidRPr="0036245E">
              <w:rPr>
                <w:rFonts w:ascii="Tahoma" w:hAnsi="Tahoma"/>
                <w:sz w:val="28"/>
                <w:lang w:val="es-ES_tradnl"/>
              </w:rPr>
              <w:t xml:space="preserve">FECHA </w:t>
            </w:r>
          </w:p>
        </w:tc>
        <w:tc>
          <w:tcPr>
            <w:tcW w:w="3162" w:type="dxa"/>
          </w:tcPr>
          <w:p w:rsidR="00F6234C" w:rsidRPr="0036245E" w:rsidRDefault="00F6234C" w:rsidP="00F6234C">
            <w:pPr>
              <w:pStyle w:val="Sinespaciado"/>
              <w:jc w:val="both"/>
              <w:rPr>
                <w:rFonts w:ascii="Tahoma" w:hAnsi="Tahoma"/>
                <w:sz w:val="28"/>
                <w:lang w:val="es-ES_tradnl"/>
              </w:rPr>
            </w:pPr>
            <w:r w:rsidRPr="0036245E">
              <w:rPr>
                <w:rFonts w:ascii="Tahoma" w:hAnsi="Tahoma"/>
                <w:sz w:val="28"/>
                <w:lang w:val="es-ES_tradnl"/>
              </w:rPr>
              <w:t>CANTIDAD ESPECIES</w:t>
            </w:r>
          </w:p>
        </w:tc>
        <w:tc>
          <w:tcPr>
            <w:tcW w:w="3162" w:type="dxa"/>
          </w:tcPr>
          <w:p w:rsidR="00F6234C" w:rsidRPr="0036245E" w:rsidRDefault="00F6234C" w:rsidP="00F6234C">
            <w:pPr>
              <w:pStyle w:val="Sinespaciado"/>
              <w:jc w:val="both"/>
              <w:rPr>
                <w:rFonts w:ascii="Tahoma" w:hAnsi="Tahoma"/>
                <w:sz w:val="28"/>
                <w:lang w:val="es-ES_tradnl"/>
              </w:rPr>
            </w:pPr>
            <w:r w:rsidRPr="0036245E">
              <w:rPr>
                <w:rFonts w:ascii="Tahoma" w:hAnsi="Tahoma"/>
                <w:sz w:val="28"/>
                <w:lang w:val="es-ES_tradnl"/>
              </w:rPr>
              <w:t>CANTIDAD DE PLANTAS</w:t>
            </w:r>
          </w:p>
        </w:tc>
      </w:tr>
      <w:tr w:rsidR="00F6234C" w:rsidRPr="0036245E">
        <w:tc>
          <w:tcPr>
            <w:tcW w:w="3162" w:type="dxa"/>
          </w:tcPr>
          <w:p w:rsidR="00F6234C" w:rsidRPr="0036245E" w:rsidRDefault="00F6234C" w:rsidP="00F6234C">
            <w:pPr>
              <w:pStyle w:val="Sinespaciado"/>
              <w:jc w:val="both"/>
              <w:rPr>
                <w:rFonts w:ascii="Tahoma" w:hAnsi="Tahoma"/>
                <w:sz w:val="28"/>
                <w:lang w:val="es-ES_tradnl"/>
              </w:rPr>
            </w:pPr>
            <w:r w:rsidRPr="0036245E">
              <w:rPr>
                <w:rFonts w:ascii="Tahoma" w:hAnsi="Tahoma"/>
                <w:sz w:val="28"/>
                <w:lang w:val="es-ES_tradnl"/>
              </w:rPr>
              <w:t>DEL 2 AL 30 SEPTIEMBRE 2016</w:t>
            </w:r>
          </w:p>
        </w:tc>
        <w:tc>
          <w:tcPr>
            <w:tcW w:w="3162" w:type="dxa"/>
          </w:tcPr>
          <w:p w:rsidR="00F6234C" w:rsidRPr="0036245E" w:rsidRDefault="00F6234C" w:rsidP="00F6234C">
            <w:pPr>
              <w:pStyle w:val="Sinespaciado"/>
              <w:jc w:val="both"/>
              <w:rPr>
                <w:rFonts w:ascii="Tahoma" w:hAnsi="Tahoma"/>
                <w:sz w:val="28"/>
                <w:lang w:val="es-ES_tradnl"/>
              </w:rPr>
            </w:pPr>
            <w:r w:rsidRPr="0036245E">
              <w:rPr>
                <w:rFonts w:ascii="Tahoma" w:hAnsi="Tahoma"/>
                <w:sz w:val="28"/>
                <w:lang w:val="es-ES_tradnl"/>
              </w:rPr>
              <w:t>27</w:t>
            </w:r>
          </w:p>
        </w:tc>
        <w:tc>
          <w:tcPr>
            <w:tcW w:w="3162" w:type="dxa"/>
          </w:tcPr>
          <w:p w:rsidR="00F6234C" w:rsidRPr="0036245E" w:rsidRDefault="00F6234C" w:rsidP="00F6234C">
            <w:pPr>
              <w:pStyle w:val="Sinespaciado"/>
              <w:jc w:val="both"/>
              <w:rPr>
                <w:rFonts w:ascii="Tahoma" w:hAnsi="Tahoma"/>
                <w:sz w:val="28"/>
                <w:lang w:val="es-ES_tradnl"/>
              </w:rPr>
            </w:pPr>
            <w:r w:rsidRPr="0036245E">
              <w:rPr>
                <w:rFonts w:ascii="Tahoma" w:hAnsi="Tahoma"/>
                <w:sz w:val="28"/>
                <w:lang w:val="es-ES_tradnl"/>
              </w:rPr>
              <w:t>492</w:t>
            </w:r>
          </w:p>
        </w:tc>
      </w:tr>
    </w:tbl>
    <w:p w:rsidR="00F6234C" w:rsidRPr="0036245E" w:rsidRDefault="00F6234C" w:rsidP="00F6234C">
      <w:pPr>
        <w:pStyle w:val="Sinespaciado"/>
        <w:jc w:val="both"/>
        <w:rPr>
          <w:rFonts w:ascii="Tahoma" w:hAnsi="Tahoma"/>
          <w:sz w:val="28"/>
          <w:lang w:val="es-ES_tradnl"/>
        </w:rPr>
      </w:pPr>
    </w:p>
    <w:p w:rsidR="00F6234C" w:rsidRPr="0036245E" w:rsidRDefault="00F6234C" w:rsidP="00F6234C">
      <w:pPr>
        <w:pStyle w:val="Sinespaciado"/>
        <w:jc w:val="both"/>
        <w:rPr>
          <w:rFonts w:ascii="Tahoma" w:hAnsi="Tahoma"/>
          <w:sz w:val="28"/>
          <w:lang w:val="es-ES_tradnl"/>
        </w:rPr>
      </w:pPr>
      <w:r>
        <w:rPr>
          <w:rFonts w:ascii="Tahoma" w:hAnsi="Tahoma"/>
          <w:sz w:val="28"/>
          <w:lang w:val="es-ES_tradnl"/>
        </w:rPr>
        <w:t xml:space="preserve">NOTA: </w:t>
      </w:r>
      <w:r w:rsidRPr="0036245E">
        <w:rPr>
          <w:rFonts w:ascii="Tahoma" w:hAnsi="Tahoma"/>
          <w:sz w:val="28"/>
          <w:lang w:val="es-ES_tradnl"/>
        </w:rPr>
        <w:t xml:space="preserve">A </w:t>
      </w:r>
      <w:proofErr w:type="spellStart"/>
      <w:r w:rsidRPr="0036245E">
        <w:rPr>
          <w:rFonts w:ascii="Tahoma" w:hAnsi="Tahoma"/>
          <w:sz w:val="28"/>
          <w:lang w:val="es-ES_tradnl"/>
        </w:rPr>
        <w:t>raiz</w:t>
      </w:r>
      <w:proofErr w:type="spellEnd"/>
      <w:r w:rsidRPr="0036245E">
        <w:rPr>
          <w:rFonts w:ascii="Tahoma" w:hAnsi="Tahoma"/>
          <w:sz w:val="28"/>
          <w:lang w:val="es-ES_tradnl"/>
        </w:rPr>
        <w:t xml:space="preserve"> del Huracán </w:t>
      </w:r>
      <w:proofErr w:type="spellStart"/>
      <w:r w:rsidRPr="0036245E">
        <w:rPr>
          <w:rFonts w:ascii="Tahoma" w:hAnsi="Tahoma"/>
          <w:sz w:val="28"/>
          <w:lang w:val="es-ES_tradnl"/>
        </w:rPr>
        <w:t>Mattews</w:t>
      </w:r>
      <w:proofErr w:type="spellEnd"/>
      <w:r w:rsidRPr="0036245E">
        <w:rPr>
          <w:rFonts w:ascii="Tahoma" w:hAnsi="Tahoma"/>
          <w:sz w:val="28"/>
          <w:lang w:val="es-ES_tradnl"/>
        </w:rPr>
        <w:t xml:space="preserve"> se realizó una evaluación de las plantaciones arrojando la sobrevivencia siguiente.</w:t>
      </w:r>
    </w:p>
    <w:p w:rsidR="00F6234C" w:rsidRPr="0036245E" w:rsidRDefault="00F6234C" w:rsidP="00F6234C">
      <w:pPr>
        <w:pStyle w:val="Sinespaciado"/>
        <w:jc w:val="both"/>
        <w:rPr>
          <w:rFonts w:ascii="Tahoma" w:hAnsi="Tahoma"/>
          <w:sz w:val="28"/>
          <w:lang w:val="es-ES_tradnl"/>
        </w:rPr>
      </w:pPr>
    </w:p>
    <w:tbl>
      <w:tblPr>
        <w:tblStyle w:val="Tablaconcuadrcula"/>
        <w:tblW w:w="0" w:type="auto"/>
        <w:tblLook w:val="00A0" w:firstRow="1" w:lastRow="0" w:firstColumn="1" w:lastColumn="0" w:noHBand="0" w:noVBand="0"/>
      </w:tblPr>
      <w:tblGrid>
        <w:gridCol w:w="3008"/>
        <w:gridCol w:w="3075"/>
        <w:gridCol w:w="2971"/>
      </w:tblGrid>
      <w:tr w:rsidR="00F6234C" w:rsidRPr="0036245E">
        <w:tc>
          <w:tcPr>
            <w:tcW w:w="3162" w:type="dxa"/>
          </w:tcPr>
          <w:p w:rsidR="00F6234C" w:rsidRPr="0036245E" w:rsidRDefault="00F6234C" w:rsidP="00F6234C">
            <w:pPr>
              <w:pStyle w:val="Sinespaciado"/>
              <w:jc w:val="both"/>
              <w:rPr>
                <w:rFonts w:ascii="Tahoma" w:hAnsi="Tahoma"/>
                <w:sz w:val="28"/>
                <w:lang w:val="es-ES_tradnl"/>
              </w:rPr>
            </w:pPr>
            <w:r w:rsidRPr="0036245E">
              <w:rPr>
                <w:rFonts w:ascii="Tahoma" w:hAnsi="Tahoma"/>
                <w:sz w:val="28"/>
                <w:lang w:val="es-ES_tradnl"/>
              </w:rPr>
              <w:t xml:space="preserve">FECHA </w:t>
            </w:r>
          </w:p>
        </w:tc>
        <w:tc>
          <w:tcPr>
            <w:tcW w:w="3162" w:type="dxa"/>
          </w:tcPr>
          <w:p w:rsidR="00F6234C" w:rsidRPr="0036245E" w:rsidRDefault="00F6234C" w:rsidP="00F6234C">
            <w:pPr>
              <w:pStyle w:val="Sinespaciado"/>
              <w:jc w:val="both"/>
              <w:rPr>
                <w:rFonts w:ascii="Tahoma" w:hAnsi="Tahoma"/>
                <w:sz w:val="28"/>
                <w:lang w:val="es-ES_tradnl"/>
              </w:rPr>
            </w:pPr>
            <w:r w:rsidRPr="0036245E">
              <w:rPr>
                <w:rFonts w:ascii="Tahoma" w:hAnsi="Tahoma"/>
                <w:sz w:val="28"/>
                <w:lang w:val="es-ES_tradnl"/>
              </w:rPr>
              <w:t>CANTIDAD ESPECIES</w:t>
            </w:r>
          </w:p>
          <w:p w:rsidR="00F6234C" w:rsidRPr="0036245E" w:rsidRDefault="00F6234C" w:rsidP="00F6234C">
            <w:pPr>
              <w:pStyle w:val="Sinespaciado"/>
              <w:jc w:val="both"/>
              <w:rPr>
                <w:rFonts w:ascii="Tahoma" w:hAnsi="Tahoma"/>
                <w:sz w:val="28"/>
                <w:lang w:val="es-ES_tradnl"/>
              </w:rPr>
            </w:pPr>
            <w:r w:rsidRPr="0036245E">
              <w:rPr>
                <w:rFonts w:ascii="Tahoma" w:hAnsi="Tahoma"/>
                <w:sz w:val="28"/>
                <w:lang w:val="es-ES_tradnl"/>
              </w:rPr>
              <w:t>SOBREVIVIENTES</w:t>
            </w:r>
          </w:p>
        </w:tc>
        <w:tc>
          <w:tcPr>
            <w:tcW w:w="3162" w:type="dxa"/>
          </w:tcPr>
          <w:p w:rsidR="00F6234C" w:rsidRPr="0036245E" w:rsidRDefault="00F6234C" w:rsidP="00F6234C">
            <w:pPr>
              <w:pStyle w:val="Sinespaciado"/>
              <w:jc w:val="both"/>
              <w:rPr>
                <w:rFonts w:ascii="Tahoma" w:hAnsi="Tahoma"/>
                <w:sz w:val="28"/>
                <w:lang w:val="es-ES_tradnl"/>
              </w:rPr>
            </w:pPr>
            <w:r w:rsidRPr="0036245E">
              <w:rPr>
                <w:rFonts w:ascii="Tahoma" w:hAnsi="Tahoma"/>
                <w:sz w:val="28"/>
                <w:lang w:val="es-ES_tradnl"/>
              </w:rPr>
              <w:t>CANTIDAD DE PLANTAS</w:t>
            </w:r>
          </w:p>
        </w:tc>
      </w:tr>
      <w:tr w:rsidR="00F6234C" w:rsidRPr="0036245E">
        <w:tc>
          <w:tcPr>
            <w:tcW w:w="3162" w:type="dxa"/>
          </w:tcPr>
          <w:p w:rsidR="00F6234C" w:rsidRPr="0036245E" w:rsidRDefault="00F6234C" w:rsidP="00F6234C">
            <w:pPr>
              <w:pStyle w:val="Sinespaciado"/>
              <w:jc w:val="both"/>
              <w:rPr>
                <w:rFonts w:ascii="Tahoma" w:hAnsi="Tahoma"/>
                <w:sz w:val="28"/>
                <w:lang w:val="es-ES_tradnl"/>
              </w:rPr>
            </w:pPr>
            <w:r w:rsidRPr="0036245E">
              <w:rPr>
                <w:rFonts w:ascii="Tahoma" w:hAnsi="Tahoma"/>
                <w:sz w:val="28"/>
                <w:lang w:val="es-ES_tradnl"/>
              </w:rPr>
              <w:t>EVALUACIÓN AL 30 NOVIEMBRE 2016</w:t>
            </w:r>
          </w:p>
        </w:tc>
        <w:tc>
          <w:tcPr>
            <w:tcW w:w="3162" w:type="dxa"/>
          </w:tcPr>
          <w:p w:rsidR="00F6234C" w:rsidRPr="0036245E" w:rsidRDefault="00F6234C" w:rsidP="00F6234C">
            <w:pPr>
              <w:pStyle w:val="Sinespaciado"/>
              <w:jc w:val="both"/>
              <w:rPr>
                <w:rFonts w:ascii="Tahoma" w:hAnsi="Tahoma"/>
                <w:sz w:val="28"/>
                <w:lang w:val="es-ES_tradnl"/>
              </w:rPr>
            </w:pPr>
            <w:r w:rsidRPr="0036245E">
              <w:rPr>
                <w:rFonts w:ascii="Tahoma" w:hAnsi="Tahoma"/>
                <w:sz w:val="28"/>
                <w:lang w:val="es-ES_tradnl"/>
              </w:rPr>
              <w:t>19</w:t>
            </w:r>
          </w:p>
        </w:tc>
        <w:tc>
          <w:tcPr>
            <w:tcW w:w="3162" w:type="dxa"/>
          </w:tcPr>
          <w:p w:rsidR="00F6234C" w:rsidRPr="0036245E" w:rsidRDefault="00F6234C" w:rsidP="00F6234C">
            <w:pPr>
              <w:pStyle w:val="Sinespaciado"/>
              <w:jc w:val="both"/>
              <w:rPr>
                <w:rFonts w:ascii="Tahoma" w:hAnsi="Tahoma"/>
                <w:sz w:val="28"/>
                <w:lang w:val="es-ES_tradnl"/>
              </w:rPr>
            </w:pPr>
            <w:r w:rsidRPr="0036245E">
              <w:rPr>
                <w:rFonts w:ascii="Tahoma" w:hAnsi="Tahoma"/>
                <w:sz w:val="28"/>
                <w:lang w:val="es-ES_tradnl"/>
              </w:rPr>
              <w:t>158</w:t>
            </w:r>
          </w:p>
        </w:tc>
      </w:tr>
    </w:tbl>
    <w:p w:rsidR="00F6234C" w:rsidRPr="0036245E" w:rsidRDefault="00F6234C" w:rsidP="00F6234C">
      <w:pPr>
        <w:pStyle w:val="Sinespaciado"/>
        <w:jc w:val="both"/>
        <w:rPr>
          <w:rFonts w:ascii="Tahoma" w:hAnsi="Tahoma"/>
          <w:sz w:val="28"/>
          <w:lang w:val="es-ES_tradnl"/>
        </w:rPr>
      </w:pPr>
    </w:p>
    <w:p w:rsidR="00F6234C" w:rsidRPr="0036245E" w:rsidRDefault="00F6234C" w:rsidP="00F6234C">
      <w:pPr>
        <w:pStyle w:val="Sinespaciado"/>
        <w:jc w:val="both"/>
        <w:rPr>
          <w:rFonts w:ascii="Tahoma" w:hAnsi="Tahoma"/>
          <w:sz w:val="28"/>
          <w:lang w:val="es-ES_tradnl"/>
        </w:rPr>
      </w:pPr>
    </w:p>
    <w:tbl>
      <w:tblPr>
        <w:tblStyle w:val="Tablaconcuadrcula"/>
        <w:tblW w:w="0" w:type="auto"/>
        <w:tblLook w:val="00A0" w:firstRow="1" w:lastRow="0" w:firstColumn="1" w:lastColumn="0" w:noHBand="0" w:noVBand="0"/>
      </w:tblPr>
      <w:tblGrid>
        <w:gridCol w:w="2992"/>
        <w:gridCol w:w="3080"/>
        <w:gridCol w:w="2982"/>
      </w:tblGrid>
      <w:tr w:rsidR="00F6234C" w:rsidRPr="0036245E">
        <w:tc>
          <w:tcPr>
            <w:tcW w:w="3162" w:type="dxa"/>
          </w:tcPr>
          <w:p w:rsidR="00F6234C" w:rsidRPr="0036245E" w:rsidRDefault="00F6234C" w:rsidP="00F6234C">
            <w:pPr>
              <w:pStyle w:val="Sinespaciado"/>
              <w:jc w:val="both"/>
              <w:rPr>
                <w:rFonts w:ascii="Tahoma" w:hAnsi="Tahoma"/>
                <w:sz w:val="28"/>
                <w:lang w:val="es-ES_tradnl"/>
              </w:rPr>
            </w:pPr>
            <w:r w:rsidRPr="0036245E">
              <w:rPr>
                <w:rFonts w:ascii="Tahoma" w:hAnsi="Tahoma"/>
                <w:sz w:val="28"/>
                <w:lang w:val="es-ES_tradnl"/>
              </w:rPr>
              <w:t xml:space="preserve">FECHA </w:t>
            </w:r>
          </w:p>
        </w:tc>
        <w:tc>
          <w:tcPr>
            <w:tcW w:w="3162" w:type="dxa"/>
          </w:tcPr>
          <w:p w:rsidR="00F6234C" w:rsidRPr="0036245E" w:rsidRDefault="00F6234C" w:rsidP="00F6234C">
            <w:pPr>
              <w:pStyle w:val="Sinespaciado"/>
              <w:jc w:val="both"/>
              <w:rPr>
                <w:rFonts w:ascii="Tahoma" w:hAnsi="Tahoma"/>
                <w:sz w:val="28"/>
                <w:lang w:val="es-ES_tradnl"/>
              </w:rPr>
            </w:pPr>
            <w:r w:rsidRPr="0036245E">
              <w:rPr>
                <w:rFonts w:ascii="Tahoma" w:hAnsi="Tahoma"/>
                <w:sz w:val="28"/>
                <w:lang w:val="es-ES_tradnl"/>
              </w:rPr>
              <w:t>CANTIDAD ESPECIES</w:t>
            </w:r>
          </w:p>
          <w:p w:rsidR="00F6234C" w:rsidRPr="0036245E" w:rsidRDefault="00F6234C" w:rsidP="00F6234C">
            <w:pPr>
              <w:pStyle w:val="Sinespaciado"/>
              <w:jc w:val="both"/>
              <w:rPr>
                <w:rFonts w:ascii="Tahoma" w:hAnsi="Tahoma"/>
                <w:sz w:val="28"/>
                <w:lang w:val="es-ES_tradnl"/>
              </w:rPr>
            </w:pPr>
            <w:r w:rsidRPr="0036245E">
              <w:rPr>
                <w:rFonts w:ascii="Tahoma" w:hAnsi="Tahoma"/>
                <w:sz w:val="28"/>
                <w:lang w:val="es-ES_tradnl"/>
              </w:rPr>
              <w:t>SOBREVIVIENTES</w:t>
            </w:r>
          </w:p>
        </w:tc>
        <w:tc>
          <w:tcPr>
            <w:tcW w:w="3162" w:type="dxa"/>
          </w:tcPr>
          <w:p w:rsidR="00F6234C" w:rsidRPr="0036245E" w:rsidRDefault="00F6234C" w:rsidP="00F6234C">
            <w:pPr>
              <w:pStyle w:val="Sinespaciado"/>
              <w:jc w:val="both"/>
              <w:rPr>
                <w:rFonts w:ascii="Tahoma" w:hAnsi="Tahoma"/>
                <w:sz w:val="28"/>
                <w:lang w:val="es-ES_tradnl"/>
              </w:rPr>
            </w:pPr>
            <w:r w:rsidRPr="0036245E">
              <w:rPr>
                <w:rFonts w:ascii="Tahoma" w:hAnsi="Tahoma"/>
                <w:sz w:val="28"/>
                <w:lang w:val="es-ES_tradnl"/>
              </w:rPr>
              <w:t>CANTIDAD DE PLANTAS</w:t>
            </w:r>
          </w:p>
        </w:tc>
      </w:tr>
      <w:tr w:rsidR="00F6234C" w:rsidRPr="0036245E">
        <w:tc>
          <w:tcPr>
            <w:tcW w:w="3162" w:type="dxa"/>
          </w:tcPr>
          <w:p w:rsidR="00F6234C" w:rsidRPr="0036245E" w:rsidRDefault="00F6234C" w:rsidP="00F6234C">
            <w:pPr>
              <w:pStyle w:val="Sinespaciado"/>
              <w:jc w:val="both"/>
              <w:rPr>
                <w:rFonts w:ascii="Tahoma" w:hAnsi="Tahoma"/>
                <w:sz w:val="28"/>
                <w:lang w:val="es-ES_tradnl"/>
              </w:rPr>
            </w:pPr>
            <w:r w:rsidRPr="0036245E">
              <w:rPr>
                <w:rFonts w:ascii="Tahoma" w:hAnsi="Tahoma"/>
                <w:sz w:val="28"/>
                <w:lang w:val="es-ES_tradnl"/>
              </w:rPr>
              <w:t>AL 30 DICIEMBRE 2016</w:t>
            </w:r>
          </w:p>
        </w:tc>
        <w:tc>
          <w:tcPr>
            <w:tcW w:w="3162" w:type="dxa"/>
          </w:tcPr>
          <w:p w:rsidR="00F6234C" w:rsidRPr="0036245E" w:rsidRDefault="00F6234C" w:rsidP="00F6234C">
            <w:pPr>
              <w:pStyle w:val="Sinespaciado"/>
              <w:jc w:val="both"/>
              <w:rPr>
                <w:rFonts w:ascii="Tahoma" w:hAnsi="Tahoma"/>
                <w:sz w:val="28"/>
                <w:lang w:val="es-ES_tradnl"/>
              </w:rPr>
            </w:pPr>
            <w:r w:rsidRPr="0036245E">
              <w:rPr>
                <w:rFonts w:ascii="Tahoma" w:hAnsi="Tahoma"/>
                <w:sz w:val="28"/>
                <w:lang w:val="es-ES_tradnl"/>
              </w:rPr>
              <w:t>20</w:t>
            </w:r>
          </w:p>
        </w:tc>
        <w:tc>
          <w:tcPr>
            <w:tcW w:w="3162" w:type="dxa"/>
          </w:tcPr>
          <w:p w:rsidR="00F6234C" w:rsidRPr="0036245E" w:rsidRDefault="00F6234C" w:rsidP="00F6234C">
            <w:pPr>
              <w:pStyle w:val="Sinespaciado"/>
              <w:jc w:val="both"/>
              <w:rPr>
                <w:rFonts w:ascii="Tahoma" w:hAnsi="Tahoma"/>
                <w:sz w:val="28"/>
                <w:lang w:val="es-ES_tradnl"/>
              </w:rPr>
            </w:pPr>
            <w:r w:rsidRPr="0036245E">
              <w:rPr>
                <w:rFonts w:ascii="Tahoma" w:hAnsi="Tahoma"/>
                <w:sz w:val="28"/>
                <w:lang w:val="es-ES_tradnl"/>
              </w:rPr>
              <w:t>5,603</w:t>
            </w:r>
          </w:p>
        </w:tc>
      </w:tr>
    </w:tbl>
    <w:p w:rsidR="00F6234C" w:rsidRPr="0036245E" w:rsidRDefault="00F6234C" w:rsidP="00F6234C">
      <w:pPr>
        <w:pStyle w:val="Sinespaciado"/>
        <w:jc w:val="both"/>
        <w:rPr>
          <w:rFonts w:ascii="Tahoma" w:hAnsi="Tahoma"/>
          <w:sz w:val="28"/>
          <w:lang w:val="es-ES_tradnl"/>
        </w:rPr>
      </w:pPr>
    </w:p>
    <w:tbl>
      <w:tblPr>
        <w:tblStyle w:val="Tablaconcuadrcula"/>
        <w:tblW w:w="0" w:type="auto"/>
        <w:tblLook w:val="00A0" w:firstRow="1" w:lastRow="0" w:firstColumn="1" w:lastColumn="0" w:noHBand="0" w:noVBand="0"/>
      </w:tblPr>
      <w:tblGrid>
        <w:gridCol w:w="2994"/>
        <w:gridCol w:w="3030"/>
        <w:gridCol w:w="3030"/>
      </w:tblGrid>
      <w:tr w:rsidR="00F6234C" w:rsidRPr="0036245E">
        <w:tc>
          <w:tcPr>
            <w:tcW w:w="2994" w:type="dxa"/>
          </w:tcPr>
          <w:p w:rsidR="00F6234C" w:rsidRPr="0036245E" w:rsidRDefault="00F6234C" w:rsidP="00F6234C">
            <w:pPr>
              <w:pStyle w:val="Sinespaciado"/>
              <w:jc w:val="both"/>
              <w:rPr>
                <w:rFonts w:ascii="Tahoma" w:hAnsi="Tahoma"/>
                <w:sz w:val="28"/>
                <w:lang w:val="es-ES_tradnl"/>
              </w:rPr>
            </w:pPr>
            <w:r w:rsidRPr="0036245E">
              <w:rPr>
                <w:rFonts w:ascii="Tahoma" w:hAnsi="Tahoma"/>
                <w:sz w:val="28"/>
                <w:lang w:val="es-ES_tradnl"/>
              </w:rPr>
              <w:t xml:space="preserve">FECHA </w:t>
            </w:r>
          </w:p>
        </w:tc>
        <w:tc>
          <w:tcPr>
            <w:tcW w:w="3030" w:type="dxa"/>
          </w:tcPr>
          <w:p w:rsidR="00F6234C" w:rsidRPr="0036245E" w:rsidRDefault="00F6234C" w:rsidP="00F6234C">
            <w:pPr>
              <w:pStyle w:val="Sinespaciado"/>
              <w:jc w:val="both"/>
              <w:rPr>
                <w:rFonts w:ascii="Tahoma" w:hAnsi="Tahoma"/>
                <w:sz w:val="28"/>
                <w:lang w:val="es-ES_tradnl"/>
              </w:rPr>
            </w:pPr>
            <w:r w:rsidRPr="0036245E">
              <w:rPr>
                <w:rFonts w:ascii="Tahoma" w:hAnsi="Tahoma"/>
                <w:sz w:val="28"/>
                <w:lang w:val="es-ES_tradnl"/>
              </w:rPr>
              <w:t>CANTIDAD ESPECIES</w:t>
            </w:r>
          </w:p>
          <w:p w:rsidR="00F6234C" w:rsidRPr="0036245E" w:rsidRDefault="00F6234C" w:rsidP="00F6234C">
            <w:pPr>
              <w:pStyle w:val="Sinespaciado"/>
              <w:jc w:val="both"/>
              <w:rPr>
                <w:rFonts w:ascii="Tahoma" w:hAnsi="Tahoma"/>
                <w:sz w:val="28"/>
                <w:lang w:val="es-ES_tradnl"/>
              </w:rPr>
            </w:pPr>
          </w:p>
        </w:tc>
        <w:tc>
          <w:tcPr>
            <w:tcW w:w="3030" w:type="dxa"/>
          </w:tcPr>
          <w:p w:rsidR="00F6234C" w:rsidRPr="0036245E" w:rsidRDefault="00F6234C" w:rsidP="00F6234C">
            <w:pPr>
              <w:pStyle w:val="Sinespaciado"/>
              <w:jc w:val="both"/>
              <w:rPr>
                <w:rFonts w:ascii="Tahoma" w:hAnsi="Tahoma"/>
                <w:sz w:val="28"/>
                <w:lang w:val="es-ES_tradnl"/>
              </w:rPr>
            </w:pPr>
            <w:r w:rsidRPr="0036245E">
              <w:rPr>
                <w:rFonts w:ascii="Tahoma" w:hAnsi="Tahoma"/>
                <w:sz w:val="28"/>
                <w:lang w:val="es-ES_tradnl"/>
              </w:rPr>
              <w:t>CANTIDAD DE PLANTAS</w:t>
            </w:r>
          </w:p>
        </w:tc>
      </w:tr>
      <w:tr w:rsidR="00F6234C" w:rsidRPr="0036245E">
        <w:tc>
          <w:tcPr>
            <w:tcW w:w="2994" w:type="dxa"/>
          </w:tcPr>
          <w:p w:rsidR="00F6234C" w:rsidRPr="0036245E" w:rsidRDefault="00F6234C" w:rsidP="00F6234C">
            <w:pPr>
              <w:pStyle w:val="Sinespaciado"/>
              <w:jc w:val="both"/>
              <w:rPr>
                <w:rFonts w:ascii="Tahoma" w:hAnsi="Tahoma"/>
                <w:sz w:val="28"/>
                <w:lang w:val="es-ES_tradnl"/>
              </w:rPr>
            </w:pPr>
            <w:r w:rsidRPr="0036245E">
              <w:rPr>
                <w:rFonts w:ascii="Tahoma" w:hAnsi="Tahoma"/>
                <w:sz w:val="28"/>
                <w:lang w:val="es-ES_tradnl"/>
              </w:rPr>
              <w:t>AL 31 MARZO</w:t>
            </w:r>
          </w:p>
        </w:tc>
        <w:tc>
          <w:tcPr>
            <w:tcW w:w="3030" w:type="dxa"/>
          </w:tcPr>
          <w:p w:rsidR="00F6234C" w:rsidRPr="0036245E" w:rsidRDefault="00F6234C" w:rsidP="00F6234C">
            <w:pPr>
              <w:pStyle w:val="Sinespaciado"/>
              <w:jc w:val="both"/>
              <w:rPr>
                <w:rFonts w:ascii="Tahoma" w:hAnsi="Tahoma"/>
                <w:sz w:val="28"/>
                <w:lang w:val="es-ES_tradnl"/>
              </w:rPr>
            </w:pPr>
            <w:r w:rsidRPr="0036245E">
              <w:rPr>
                <w:rFonts w:ascii="Tahoma" w:hAnsi="Tahoma"/>
                <w:sz w:val="28"/>
                <w:lang w:val="es-ES_tradnl"/>
              </w:rPr>
              <w:t>21</w:t>
            </w:r>
          </w:p>
        </w:tc>
        <w:tc>
          <w:tcPr>
            <w:tcW w:w="3030" w:type="dxa"/>
          </w:tcPr>
          <w:p w:rsidR="00F6234C" w:rsidRPr="0036245E" w:rsidRDefault="00F6234C" w:rsidP="00F6234C">
            <w:pPr>
              <w:pStyle w:val="Sinespaciado"/>
              <w:jc w:val="both"/>
              <w:rPr>
                <w:rFonts w:ascii="Tahoma" w:hAnsi="Tahoma"/>
                <w:sz w:val="28"/>
                <w:lang w:val="es-ES_tradnl"/>
              </w:rPr>
            </w:pPr>
            <w:r w:rsidRPr="0036245E">
              <w:rPr>
                <w:rFonts w:ascii="Tahoma" w:hAnsi="Tahoma"/>
                <w:sz w:val="28"/>
                <w:lang w:val="es-ES_tradnl"/>
              </w:rPr>
              <w:t>6,673</w:t>
            </w:r>
          </w:p>
        </w:tc>
      </w:tr>
    </w:tbl>
    <w:p w:rsidR="00F0106A" w:rsidRDefault="00F0106A" w:rsidP="00F6234C">
      <w:pPr>
        <w:pStyle w:val="Sinespaciado"/>
        <w:jc w:val="both"/>
        <w:rPr>
          <w:rFonts w:ascii="Tahoma" w:hAnsi="Tahoma"/>
          <w:sz w:val="28"/>
          <w:lang w:val="es-ES_tradnl"/>
        </w:rPr>
      </w:pPr>
    </w:p>
    <w:p w:rsidR="00F0106A" w:rsidRDefault="00F0106A" w:rsidP="00F6234C">
      <w:pPr>
        <w:pStyle w:val="Sinespaciado"/>
        <w:jc w:val="both"/>
        <w:rPr>
          <w:rFonts w:ascii="Tahoma" w:hAnsi="Tahoma"/>
          <w:sz w:val="28"/>
          <w:lang w:val="es-ES_tradnl"/>
        </w:rPr>
      </w:pPr>
    </w:p>
    <w:p w:rsidR="00F6234C" w:rsidRDefault="00F6234C" w:rsidP="00F6234C">
      <w:pPr>
        <w:pStyle w:val="Sinespaciado"/>
        <w:jc w:val="both"/>
        <w:rPr>
          <w:rFonts w:ascii="Tahoma" w:hAnsi="Tahoma"/>
          <w:sz w:val="28"/>
          <w:lang w:val="es-ES_tradnl"/>
        </w:rPr>
      </w:pPr>
      <w:r>
        <w:rPr>
          <w:rFonts w:ascii="Tahoma" w:hAnsi="Tahoma"/>
          <w:sz w:val="28"/>
          <w:lang w:val="es-ES_tradnl"/>
        </w:rPr>
        <w:t>OBSERVACIÓN:</w:t>
      </w:r>
    </w:p>
    <w:p w:rsidR="00F6234C" w:rsidRPr="0036245E" w:rsidRDefault="00F6234C" w:rsidP="00F6234C">
      <w:pPr>
        <w:pStyle w:val="Sinespaciado"/>
        <w:jc w:val="both"/>
        <w:rPr>
          <w:rFonts w:ascii="Tahoma" w:hAnsi="Tahoma"/>
          <w:sz w:val="28"/>
          <w:lang w:val="es-ES_tradnl"/>
        </w:rPr>
      </w:pPr>
      <w:r>
        <w:rPr>
          <w:rFonts w:ascii="Tahoma" w:hAnsi="Tahoma"/>
          <w:sz w:val="28"/>
          <w:lang w:val="es-ES_tradnl"/>
        </w:rPr>
        <w:t>A principios de Mayo 2017 se han sucedido aguaceros que provocaron inundaciones en las áreas de plantaciones, asimismo la construcción de obras también han dañado especies plantadas y últimamente para la canalización de las aguas de la cañada No. 3 ha provocado que las aguas sanitarias permanezcan por mucho tiempo inundando áreas plantadas ocasionando que perezcan especies que no resisten largo tiempo inundadas.</w:t>
      </w:r>
    </w:p>
    <w:p w:rsidR="00F6234C" w:rsidRPr="0036245E" w:rsidRDefault="00F6234C" w:rsidP="00F6234C">
      <w:pPr>
        <w:pStyle w:val="Sinespaciado"/>
        <w:jc w:val="both"/>
        <w:rPr>
          <w:rFonts w:ascii="Tahoma" w:hAnsi="Tahoma"/>
          <w:sz w:val="28"/>
          <w:lang w:val="es-ES_tradnl"/>
        </w:rPr>
      </w:pPr>
    </w:p>
    <w:tbl>
      <w:tblPr>
        <w:tblStyle w:val="Tablaconcuadrcula"/>
        <w:tblW w:w="0" w:type="auto"/>
        <w:tblLook w:val="00A0" w:firstRow="1" w:lastRow="0" w:firstColumn="1" w:lastColumn="0" w:noHBand="0" w:noVBand="0"/>
      </w:tblPr>
      <w:tblGrid>
        <w:gridCol w:w="2990"/>
        <w:gridCol w:w="3032"/>
        <w:gridCol w:w="3032"/>
      </w:tblGrid>
      <w:tr w:rsidR="00F6234C" w:rsidRPr="0036245E">
        <w:tc>
          <w:tcPr>
            <w:tcW w:w="3162" w:type="dxa"/>
          </w:tcPr>
          <w:p w:rsidR="00F6234C" w:rsidRPr="0036245E" w:rsidRDefault="00F6234C" w:rsidP="00F6234C">
            <w:pPr>
              <w:pStyle w:val="Sinespaciado"/>
              <w:jc w:val="both"/>
              <w:rPr>
                <w:rFonts w:ascii="Tahoma" w:hAnsi="Tahoma"/>
                <w:sz w:val="28"/>
                <w:lang w:val="es-ES_tradnl"/>
              </w:rPr>
            </w:pPr>
            <w:r w:rsidRPr="0036245E">
              <w:rPr>
                <w:rFonts w:ascii="Tahoma" w:hAnsi="Tahoma"/>
                <w:sz w:val="28"/>
                <w:lang w:val="es-ES_tradnl"/>
              </w:rPr>
              <w:t xml:space="preserve">FECHA </w:t>
            </w:r>
          </w:p>
        </w:tc>
        <w:tc>
          <w:tcPr>
            <w:tcW w:w="3162" w:type="dxa"/>
          </w:tcPr>
          <w:p w:rsidR="00F6234C" w:rsidRPr="0036245E" w:rsidRDefault="00F6234C" w:rsidP="00F6234C">
            <w:pPr>
              <w:pStyle w:val="Sinespaciado"/>
              <w:jc w:val="both"/>
              <w:rPr>
                <w:rFonts w:ascii="Tahoma" w:hAnsi="Tahoma"/>
                <w:sz w:val="28"/>
                <w:lang w:val="es-ES_tradnl"/>
              </w:rPr>
            </w:pPr>
            <w:r w:rsidRPr="0036245E">
              <w:rPr>
                <w:rFonts w:ascii="Tahoma" w:hAnsi="Tahoma"/>
                <w:sz w:val="28"/>
                <w:lang w:val="es-ES_tradnl"/>
              </w:rPr>
              <w:t>CANTIDAD ESPECIES</w:t>
            </w:r>
          </w:p>
          <w:p w:rsidR="00F6234C" w:rsidRPr="0036245E" w:rsidRDefault="00F6234C" w:rsidP="00F6234C">
            <w:pPr>
              <w:pStyle w:val="Sinespaciado"/>
              <w:jc w:val="both"/>
              <w:rPr>
                <w:rFonts w:ascii="Tahoma" w:hAnsi="Tahoma"/>
                <w:sz w:val="28"/>
                <w:lang w:val="es-ES_tradnl"/>
              </w:rPr>
            </w:pPr>
          </w:p>
        </w:tc>
        <w:tc>
          <w:tcPr>
            <w:tcW w:w="3162" w:type="dxa"/>
          </w:tcPr>
          <w:p w:rsidR="00F6234C" w:rsidRPr="0036245E" w:rsidRDefault="00F6234C" w:rsidP="00F6234C">
            <w:pPr>
              <w:pStyle w:val="Sinespaciado"/>
              <w:jc w:val="both"/>
              <w:rPr>
                <w:rFonts w:ascii="Tahoma" w:hAnsi="Tahoma"/>
                <w:sz w:val="28"/>
                <w:lang w:val="es-ES_tradnl"/>
              </w:rPr>
            </w:pPr>
            <w:r w:rsidRPr="0036245E">
              <w:rPr>
                <w:rFonts w:ascii="Tahoma" w:hAnsi="Tahoma"/>
                <w:sz w:val="28"/>
                <w:lang w:val="es-ES_tradnl"/>
              </w:rPr>
              <w:t>CANTIDAD DE PLANTAS</w:t>
            </w:r>
          </w:p>
        </w:tc>
      </w:tr>
      <w:tr w:rsidR="00F6234C" w:rsidRPr="0036245E">
        <w:tc>
          <w:tcPr>
            <w:tcW w:w="3162" w:type="dxa"/>
          </w:tcPr>
          <w:p w:rsidR="00F6234C" w:rsidRPr="0036245E" w:rsidRDefault="00F6234C" w:rsidP="00F6234C">
            <w:pPr>
              <w:pStyle w:val="Sinespaciado"/>
              <w:jc w:val="both"/>
              <w:rPr>
                <w:rFonts w:ascii="Tahoma" w:hAnsi="Tahoma"/>
                <w:sz w:val="28"/>
                <w:lang w:val="es-ES_tradnl"/>
              </w:rPr>
            </w:pPr>
            <w:r w:rsidRPr="0036245E">
              <w:rPr>
                <w:rFonts w:ascii="Tahoma" w:hAnsi="Tahoma"/>
                <w:sz w:val="28"/>
                <w:lang w:val="es-ES_tradnl"/>
              </w:rPr>
              <w:t>AL 06 JUNIO</w:t>
            </w:r>
          </w:p>
          <w:p w:rsidR="00F6234C" w:rsidRPr="0036245E" w:rsidRDefault="00F6234C" w:rsidP="00F6234C">
            <w:pPr>
              <w:pStyle w:val="Sinespaciado"/>
              <w:jc w:val="both"/>
              <w:rPr>
                <w:rFonts w:ascii="Tahoma" w:hAnsi="Tahoma"/>
                <w:sz w:val="28"/>
                <w:lang w:val="es-ES_tradnl"/>
              </w:rPr>
            </w:pPr>
            <w:r w:rsidRPr="0036245E">
              <w:rPr>
                <w:rFonts w:ascii="Tahoma" w:hAnsi="Tahoma"/>
                <w:sz w:val="28"/>
                <w:lang w:val="es-ES_tradnl"/>
              </w:rPr>
              <w:t xml:space="preserve"> 2016</w:t>
            </w:r>
          </w:p>
        </w:tc>
        <w:tc>
          <w:tcPr>
            <w:tcW w:w="3162" w:type="dxa"/>
          </w:tcPr>
          <w:p w:rsidR="00F6234C" w:rsidRPr="0036245E" w:rsidRDefault="00F6234C" w:rsidP="00F6234C">
            <w:pPr>
              <w:pStyle w:val="Sinespaciado"/>
              <w:jc w:val="both"/>
              <w:rPr>
                <w:rFonts w:ascii="Tahoma" w:hAnsi="Tahoma"/>
                <w:sz w:val="28"/>
                <w:lang w:val="es-ES_tradnl"/>
              </w:rPr>
            </w:pPr>
            <w:r w:rsidRPr="0036245E">
              <w:rPr>
                <w:rFonts w:ascii="Tahoma" w:hAnsi="Tahoma"/>
                <w:sz w:val="28"/>
                <w:lang w:val="es-ES_tradnl"/>
              </w:rPr>
              <w:t>23</w:t>
            </w:r>
          </w:p>
        </w:tc>
        <w:tc>
          <w:tcPr>
            <w:tcW w:w="3162" w:type="dxa"/>
          </w:tcPr>
          <w:p w:rsidR="00F6234C" w:rsidRPr="0036245E" w:rsidRDefault="00F6234C" w:rsidP="00F6234C">
            <w:pPr>
              <w:pStyle w:val="Sinespaciado"/>
              <w:jc w:val="both"/>
              <w:rPr>
                <w:rFonts w:ascii="Tahoma" w:hAnsi="Tahoma"/>
                <w:sz w:val="28"/>
                <w:lang w:val="es-ES_tradnl"/>
              </w:rPr>
            </w:pPr>
            <w:r w:rsidRPr="0036245E">
              <w:rPr>
                <w:rFonts w:ascii="Tahoma" w:hAnsi="Tahoma"/>
                <w:sz w:val="28"/>
                <w:lang w:val="es-ES_tradnl"/>
              </w:rPr>
              <w:t>7,044</w:t>
            </w:r>
          </w:p>
        </w:tc>
      </w:tr>
    </w:tbl>
    <w:p w:rsidR="00F6234C" w:rsidRDefault="00F6234C" w:rsidP="00F6234C">
      <w:pPr>
        <w:pStyle w:val="Sinespaciado"/>
        <w:jc w:val="both"/>
        <w:rPr>
          <w:sz w:val="28"/>
          <w:lang w:val="es-ES_tradnl"/>
        </w:rPr>
      </w:pPr>
    </w:p>
    <w:p w:rsidR="00F0106A" w:rsidRDefault="00F0106A" w:rsidP="008267AD">
      <w:pPr>
        <w:pStyle w:val="Sinespaciado"/>
        <w:jc w:val="both"/>
        <w:rPr>
          <w:sz w:val="28"/>
          <w:lang w:val="es-ES_tradnl"/>
        </w:rPr>
      </w:pPr>
    </w:p>
    <w:p w:rsidR="00F0106A" w:rsidRDefault="00F0106A" w:rsidP="008267AD">
      <w:pPr>
        <w:pStyle w:val="Sinespaciado"/>
        <w:jc w:val="both"/>
        <w:rPr>
          <w:sz w:val="28"/>
          <w:lang w:val="es-ES_tradnl"/>
        </w:rPr>
      </w:pPr>
    </w:p>
    <w:p w:rsidR="00F0106A" w:rsidRPr="00F0106A" w:rsidRDefault="00F0106A" w:rsidP="00F0106A">
      <w:pPr>
        <w:pStyle w:val="Sinespaciado"/>
        <w:jc w:val="both"/>
        <w:rPr>
          <w:sz w:val="28"/>
          <w:lang w:val="es-ES_tradnl"/>
        </w:rPr>
      </w:pPr>
      <w:r w:rsidRPr="00F0106A">
        <w:rPr>
          <w:sz w:val="28"/>
          <w:lang w:val="es-ES_tradnl"/>
        </w:rPr>
        <w:t>ESPECIES PLANTADAS QUE HAN SOBREVIVIDO EN EL PEF LA BARQUITA</w:t>
      </w:r>
      <w:r>
        <w:rPr>
          <w:sz w:val="28"/>
          <w:lang w:val="es-ES_tradnl"/>
        </w:rPr>
        <w:t xml:space="preserve"> AL 6 DE JUNIO 2017.-</w:t>
      </w:r>
    </w:p>
    <w:p w:rsidR="00F0106A" w:rsidRPr="00F0106A" w:rsidRDefault="00F0106A" w:rsidP="00F0106A">
      <w:pPr>
        <w:pStyle w:val="Sinespaciado"/>
        <w:jc w:val="both"/>
        <w:rPr>
          <w:sz w:val="28"/>
          <w:lang w:val="es-ES_tradnl"/>
        </w:rPr>
      </w:pPr>
    </w:p>
    <w:p w:rsidR="00F0106A" w:rsidRPr="00F0106A" w:rsidRDefault="00F0106A" w:rsidP="00F0106A">
      <w:pPr>
        <w:pStyle w:val="Sinespaciado"/>
        <w:jc w:val="both"/>
        <w:rPr>
          <w:sz w:val="28"/>
          <w:lang w:val="es-ES_tradnl"/>
        </w:rPr>
      </w:pPr>
      <w:r w:rsidRPr="00F0106A">
        <w:rPr>
          <w:sz w:val="28"/>
          <w:lang w:val="es-ES_tradnl"/>
        </w:rPr>
        <w:t>1-Mangle botón                                           13- Almácigo</w:t>
      </w:r>
    </w:p>
    <w:p w:rsidR="00F0106A" w:rsidRPr="00F0106A" w:rsidRDefault="00F0106A" w:rsidP="00F0106A">
      <w:pPr>
        <w:pStyle w:val="Sinespaciado"/>
        <w:jc w:val="both"/>
        <w:rPr>
          <w:rFonts w:ascii="Cambria" w:hAnsi="Cambria"/>
          <w:sz w:val="28"/>
          <w:lang w:val="es-ES_tradnl"/>
        </w:rPr>
      </w:pPr>
      <w:r w:rsidRPr="00F0106A">
        <w:rPr>
          <w:sz w:val="28"/>
          <w:lang w:val="es-ES_tradnl"/>
        </w:rPr>
        <w:t xml:space="preserve">2- Hicacos                                                      14- </w:t>
      </w:r>
      <w:proofErr w:type="spellStart"/>
      <w:r w:rsidRPr="00F0106A">
        <w:rPr>
          <w:sz w:val="28"/>
          <w:lang w:val="es-ES_tradnl"/>
        </w:rPr>
        <w:t>Lonchocarpus</w:t>
      </w:r>
      <w:proofErr w:type="spellEnd"/>
      <w:r w:rsidRPr="00F0106A">
        <w:rPr>
          <w:sz w:val="28"/>
          <w:lang w:val="es-ES_tradnl"/>
        </w:rPr>
        <w:t xml:space="preserve"> (Majagua)</w:t>
      </w:r>
    </w:p>
    <w:p w:rsidR="00F0106A" w:rsidRPr="00F0106A" w:rsidRDefault="00F0106A" w:rsidP="00F0106A">
      <w:pPr>
        <w:pStyle w:val="Sinespaciado"/>
        <w:jc w:val="both"/>
        <w:rPr>
          <w:sz w:val="28"/>
          <w:lang w:val="es-ES_tradnl"/>
        </w:rPr>
      </w:pPr>
      <w:r w:rsidRPr="00F0106A">
        <w:rPr>
          <w:sz w:val="28"/>
          <w:lang w:val="es-ES_tradnl"/>
        </w:rPr>
        <w:t>3- Javilla criolla                                            15- Hig</w:t>
      </w:r>
      <w:r w:rsidRPr="00F0106A">
        <w:rPr>
          <w:rFonts w:ascii="Cambria" w:hAnsi="Cambria"/>
          <w:sz w:val="28"/>
          <w:lang w:val="es-ES_tradnl"/>
        </w:rPr>
        <w:t>üero</w:t>
      </w:r>
    </w:p>
    <w:p w:rsidR="00F0106A" w:rsidRPr="00F0106A" w:rsidRDefault="00F0106A" w:rsidP="00F0106A">
      <w:pPr>
        <w:pStyle w:val="Sinespaciado"/>
        <w:jc w:val="both"/>
        <w:rPr>
          <w:sz w:val="28"/>
          <w:lang w:val="es-ES_tradnl"/>
        </w:rPr>
      </w:pPr>
      <w:r w:rsidRPr="00F0106A">
        <w:rPr>
          <w:sz w:val="28"/>
          <w:lang w:val="es-ES_tradnl"/>
        </w:rPr>
        <w:t>4- Mara                                                           16- Helecho de pozo</w:t>
      </w:r>
    </w:p>
    <w:p w:rsidR="00F0106A" w:rsidRPr="00F0106A" w:rsidRDefault="00F0106A" w:rsidP="00F0106A">
      <w:pPr>
        <w:pStyle w:val="Sinespaciado"/>
        <w:jc w:val="both"/>
        <w:rPr>
          <w:sz w:val="28"/>
          <w:lang w:val="es-ES_tradnl"/>
        </w:rPr>
      </w:pPr>
      <w:r w:rsidRPr="00F0106A">
        <w:rPr>
          <w:sz w:val="28"/>
          <w:lang w:val="es-ES_tradnl"/>
        </w:rPr>
        <w:t>5- Samán                                                        17- Pan de fruta</w:t>
      </w:r>
    </w:p>
    <w:p w:rsidR="00F0106A" w:rsidRPr="00F0106A" w:rsidRDefault="00F0106A" w:rsidP="00F0106A">
      <w:pPr>
        <w:pStyle w:val="Sinespaciado"/>
        <w:jc w:val="both"/>
        <w:rPr>
          <w:sz w:val="28"/>
          <w:lang w:val="es-ES_tradnl"/>
        </w:rPr>
      </w:pPr>
      <w:r w:rsidRPr="00F0106A">
        <w:rPr>
          <w:sz w:val="28"/>
          <w:lang w:val="es-ES_tradnl"/>
        </w:rPr>
        <w:t xml:space="preserve">6- </w:t>
      </w:r>
      <w:proofErr w:type="spellStart"/>
      <w:r w:rsidRPr="00F0106A">
        <w:rPr>
          <w:sz w:val="28"/>
          <w:lang w:val="es-ES_tradnl"/>
        </w:rPr>
        <w:t>Typha</w:t>
      </w:r>
      <w:proofErr w:type="spellEnd"/>
      <w:r w:rsidRPr="00F0106A">
        <w:rPr>
          <w:sz w:val="28"/>
          <w:lang w:val="es-ES_tradnl"/>
        </w:rPr>
        <w:t xml:space="preserve">                                                         18- Quenepa o Limoncillo </w:t>
      </w:r>
    </w:p>
    <w:p w:rsidR="00F0106A" w:rsidRPr="00F0106A" w:rsidRDefault="00F0106A" w:rsidP="00F0106A">
      <w:pPr>
        <w:pStyle w:val="Sinespaciado"/>
        <w:jc w:val="both"/>
        <w:rPr>
          <w:sz w:val="28"/>
          <w:lang w:val="es-ES_tradnl"/>
        </w:rPr>
      </w:pPr>
      <w:r w:rsidRPr="00F0106A">
        <w:rPr>
          <w:sz w:val="28"/>
          <w:lang w:val="es-ES_tradnl"/>
        </w:rPr>
        <w:t xml:space="preserve">7- Guama                        </w:t>
      </w:r>
      <w:r>
        <w:rPr>
          <w:sz w:val="28"/>
          <w:lang w:val="es-ES_tradnl"/>
        </w:rPr>
        <w:t xml:space="preserve">                               </w:t>
      </w:r>
      <w:r w:rsidRPr="00F0106A">
        <w:rPr>
          <w:sz w:val="28"/>
          <w:lang w:val="es-ES_tradnl"/>
        </w:rPr>
        <w:t xml:space="preserve">19- </w:t>
      </w:r>
      <w:proofErr w:type="spellStart"/>
      <w:r w:rsidRPr="00F0106A">
        <w:rPr>
          <w:sz w:val="28"/>
          <w:lang w:val="es-ES_tradnl"/>
        </w:rPr>
        <w:t>Parag</w:t>
      </w:r>
      <w:r w:rsidRPr="00F0106A">
        <w:rPr>
          <w:rFonts w:ascii="Cambria" w:hAnsi="Cambria"/>
          <w:sz w:val="28"/>
          <w:lang w:val="es-ES_tradnl"/>
        </w:rPr>
        <w:t>ü</w:t>
      </w:r>
      <w:r w:rsidRPr="00F0106A">
        <w:rPr>
          <w:sz w:val="28"/>
          <w:lang w:val="es-ES_tradnl"/>
        </w:rPr>
        <w:t>ita</w:t>
      </w:r>
      <w:proofErr w:type="spellEnd"/>
    </w:p>
    <w:p w:rsidR="00F0106A" w:rsidRPr="00F0106A" w:rsidRDefault="00F0106A" w:rsidP="00F0106A">
      <w:pPr>
        <w:pStyle w:val="Sinespaciado"/>
        <w:jc w:val="both"/>
        <w:rPr>
          <w:sz w:val="28"/>
          <w:lang w:val="es-ES_tradnl"/>
        </w:rPr>
      </w:pPr>
      <w:r w:rsidRPr="00F0106A">
        <w:rPr>
          <w:sz w:val="28"/>
          <w:lang w:val="es-ES_tradnl"/>
        </w:rPr>
        <w:t xml:space="preserve">8- Ceiba </w:t>
      </w:r>
      <w:proofErr w:type="spellStart"/>
      <w:r w:rsidRPr="00F0106A">
        <w:rPr>
          <w:sz w:val="28"/>
          <w:lang w:val="es-ES_tradnl"/>
        </w:rPr>
        <w:t>Lonchocarpus</w:t>
      </w:r>
      <w:proofErr w:type="spellEnd"/>
      <w:r w:rsidRPr="00F0106A">
        <w:rPr>
          <w:sz w:val="28"/>
          <w:lang w:val="es-ES_tradnl"/>
        </w:rPr>
        <w:t xml:space="preserve"> (Majagua)          </w:t>
      </w:r>
      <w:r>
        <w:rPr>
          <w:sz w:val="28"/>
          <w:lang w:val="es-ES_tradnl"/>
        </w:rPr>
        <w:t xml:space="preserve">  </w:t>
      </w:r>
      <w:r w:rsidRPr="00F0106A">
        <w:rPr>
          <w:sz w:val="28"/>
          <w:lang w:val="es-ES_tradnl"/>
        </w:rPr>
        <w:t>20- Tamarindo</w:t>
      </w:r>
    </w:p>
    <w:p w:rsidR="00F0106A" w:rsidRPr="00F0106A" w:rsidRDefault="00F0106A" w:rsidP="00F0106A">
      <w:pPr>
        <w:pStyle w:val="Sinespaciado"/>
        <w:jc w:val="both"/>
        <w:rPr>
          <w:sz w:val="28"/>
          <w:lang w:val="es-ES_tradnl"/>
        </w:rPr>
      </w:pPr>
      <w:r w:rsidRPr="00F0106A">
        <w:rPr>
          <w:sz w:val="28"/>
          <w:lang w:val="es-ES_tradnl"/>
        </w:rPr>
        <w:t xml:space="preserve">9- </w:t>
      </w:r>
      <w:r w:rsidRPr="00F0106A">
        <w:rPr>
          <w:rFonts w:ascii="Cambria" w:hAnsi="Cambria"/>
          <w:sz w:val="28"/>
          <w:lang w:val="es-ES_tradnl"/>
        </w:rPr>
        <w:t xml:space="preserve">Platanito                    </w:t>
      </w:r>
      <w:r>
        <w:rPr>
          <w:rFonts w:ascii="Cambria" w:hAnsi="Cambria"/>
          <w:sz w:val="28"/>
          <w:lang w:val="es-ES_tradnl"/>
        </w:rPr>
        <w:t xml:space="preserve">                                </w:t>
      </w:r>
      <w:r w:rsidRPr="00F0106A">
        <w:rPr>
          <w:rFonts w:ascii="Cambria" w:hAnsi="Cambria"/>
          <w:sz w:val="28"/>
          <w:lang w:val="es-ES_tradnl"/>
        </w:rPr>
        <w:t xml:space="preserve">21- </w:t>
      </w:r>
      <w:proofErr w:type="spellStart"/>
      <w:r w:rsidRPr="00F0106A">
        <w:rPr>
          <w:rFonts w:ascii="Cambria" w:hAnsi="Cambria"/>
          <w:sz w:val="28"/>
          <w:lang w:val="es-ES_tradnl"/>
        </w:rPr>
        <w:t>Anacagü</w:t>
      </w:r>
      <w:r w:rsidRPr="00F0106A">
        <w:rPr>
          <w:sz w:val="28"/>
          <w:lang w:val="es-ES_tradnl"/>
        </w:rPr>
        <w:t>ita</w:t>
      </w:r>
      <w:proofErr w:type="spellEnd"/>
    </w:p>
    <w:p w:rsidR="00F0106A" w:rsidRPr="00F0106A" w:rsidRDefault="00F0106A" w:rsidP="00F0106A">
      <w:pPr>
        <w:pStyle w:val="Sinespaciado"/>
        <w:jc w:val="both"/>
        <w:rPr>
          <w:rFonts w:ascii="Cambria" w:hAnsi="Cambria"/>
          <w:sz w:val="28"/>
          <w:lang w:val="es-ES_tradnl"/>
        </w:rPr>
      </w:pPr>
      <w:r w:rsidRPr="00F0106A">
        <w:rPr>
          <w:rFonts w:ascii="Cambria" w:hAnsi="Cambria"/>
          <w:sz w:val="28"/>
          <w:lang w:val="es-ES_tradnl"/>
        </w:rPr>
        <w:t xml:space="preserve">10- Penda                                                       22- Cajuil </w:t>
      </w:r>
    </w:p>
    <w:p w:rsidR="00F0106A" w:rsidRPr="00F0106A" w:rsidRDefault="00F0106A" w:rsidP="00F0106A">
      <w:pPr>
        <w:pStyle w:val="Sinespaciado"/>
        <w:jc w:val="both"/>
        <w:rPr>
          <w:sz w:val="28"/>
          <w:lang w:val="es-ES_tradnl"/>
        </w:rPr>
      </w:pPr>
      <w:r w:rsidRPr="00F0106A">
        <w:rPr>
          <w:rFonts w:ascii="Cambria" w:hAnsi="Cambria"/>
          <w:sz w:val="28"/>
          <w:lang w:val="es-ES_tradnl"/>
        </w:rPr>
        <w:t xml:space="preserve">11- Mora (cola)                                            23- </w:t>
      </w:r>
      <w:proofErr w:type="spellStart"/>
      <w:r w:rsidRPr="00F0106A">
        <w:rPr>
          <w:rFonts w:ascii="Cambria" w:hAnsi="Cambria"/>
          <w:sz w:val="28"/>
          <w:lang w:val="es-ES_tradnl"/>
        </w:rPr>
        <w:t>Cyperus</w:t>
      </w:r>
      <w:proofErr w:type="spellEnd"/>
      <w:r w:rsidRPr="00F0106A">
        <w:rPr>
          <w:rFonts w:ascii="Cambria" w:hAnsi="Cambria"/>
          <w:sz w:val="28"/>
          <w:lang w:val="es-ES_tradnl"/>
        </w:rPr>
        <w:t xml:space="preserve"> </w:t>
      </w:r>
      <w:proofErr w:type="spellStart"/>
      <w:r w:rsidRPr="00F0106A">
        <w:rPr>
          <w:rFonts w:ascii="Cambria" w:hAnsi="Cambria"/>
          <w:sz w:val="28"/>
          <w:lang w:val="es-ES_tradnl"/>
        </w:rPr>
        <w:t>sp</w:t>
      </w:r>
      <w:proofErr w:type="spellEnd"/>
      <w:r w:rsidRPr="00F0106A">
        <w:rPr>
          <w:rFonts w:ascii="Cambria" w:hAnsi="Cambria"/>
          <w:sz w:val="28"/>
          <w:lang w:val="es-ES_tradnl"/>
        </w:rPr>
        <w:t xml:space="preserve"> (Papiro)</w:t>
      </w:r>
    </w:p>
    <w:p w:rsidR="00F0106A" w:rsidRPr="00F0106A" w:rsidRDefault="00F0106A" w:rsidP="00F0106A">
      <w:pPr>
        <w:pStyle w:val="Sinespaciado"/>
        <w:jc w:val="both"/>
        <w:rPr>
          <w:sz w:val="28"/>
          <w:lang w:val="es-ES_tradnl"/>
        </w:rPr>
      </w:pPr>
      <w:r w:rsidRPr="00F0106A">
        <w:rPr>
          <w:sz w:val="28"/>
          <w:lang w:val="es-ES_tradnl"/>
        </w:rPr>
        <w:t>12- Penda</w:t>
      </w:r>
    </w:p>
    <w:p w:rsidR="00F0106A" w:rsidRPr="00F0106A" w:rsidRDefault="00F0106A" w:rsidP="00F0106A">
      <w:pPr>
        <w:pStyle w:val="Sinespaciado"/>
        <w:jc w:val="both"/>
        <w:rPr>
          <w:sz w:val="28"/>
          <w:lang w:val="es-ES_tradnl"/>
        </w:rPr>
      </w:pPr>
    </w:p>
    <w:p w:rsidR="00F0106A" w:rsidRPr="00F0106A" w:rsidRDefault="00F0106A" w:rsidP="00F0106A">
      <w:pPr>
        <w:pStyle w:val="Sinespaciado"/>
        <w:jc w:val="both"/>
        <w:rPr>
          <w:sz w:val="28"/>
          <w:lang w:val="es-ES_tradnl"/>
        </w:rPr>
      </w:pPr>
    </w:p>
    <w:p w:rsidR="00F0106A" w:rsidRDefault="00F0106A" w:rsidP="00F0106A">
      <w:pPr>
        <w:pStyle w:val="Sinespaciado"/>
        <w:jc w:val="both"/>
        <w:rPr>
          <w:sz w:val="28"/>
          <w:lang w:val="es-ES_tradnl"/>
        </w:rPr>
      </w:pPr>
    </w:p>
    <w:p w:rsidR="00F0106A" w:rsidRDefault="00F0106A" w:rsidP="00F0106A">
      <w:pPr>
        <w:pStyle w:val="Sinespaciado"/>
        <w:jc w:val="both"/>
        <w:rPr>
          <w:sz w:val="28"/>
          <w:lang w:val="es-ES_tradnl"/>
        </w:rPr>
      </w:pPr>
    </w:p>
    <w:p w:rsidR="00F0106A" w:rsidRDefault="00F0106A" w:rsidP="00F0106A">
      <w:pPr>
        <w:pStyle w:val="Sinespaciado"/>
        <w:jc w:val="both"/>
        <w:rPr>
          <w:sz w:val="28"/>
          <w:lang w:val="es-ES_tradnl"/>
        </w:rPr>
      </w:pPr>
    </w:p>
    <w:p w:rsidR="00F0106A" w:rsidRDefault="00F0106A" w:rsidP="00F0106A">
      <w:pPr>
        <w:pStyle w:val="Sinespaciado"/>
        <w:jc w:val="both"/>
        <w:rPr>
          <w:sz w:val="28"/>
          <w:lang w:val="es-ES_tradnl"/>
        </w:rPr>
      </w:pPr>
    </w:p>
    <w:p w:rsidR="00F0106A" w:rsidRPr="00F0106A" w:rsidRDefault="00F0106A" w:rsidP="00F0106A">
      <w:pPr>
        <w:pStyle w:val="Sinespaciado"/>
        <w:jc w:val="both"/>
        <w:rPr>
          <w:sz w:val="28"/>
          <w:lang w:val="es-ES_tradnl"/>
        </w:rPr>
      </w:pPr>
      <w:r w:rsidRPr="00F0106A">
        <w:rPr>
          <w:sz w:val="28"/>
          <w:lang w:val="es-ES_tradnl"/>
        </w:rPr>
        <w:lastRenderedPageBreak/>
        <w:t>ESPECIES PLANTADAS QUE NO HAN SOBREVIVIDO POR INUNDACIONES O POR DAÑOS POR LOS EQUIPOS QUE CONSTRUYEN OBRAS CIVILES</w:t>
      </w:r>
      <w:r>
        <w:rPr>
          <w:sz w:val="28"/>
          <w:lang w:val="es-ES_tradnl"/>
        </w:rPr>
        <w:t xml:space="preserve"> AL 06 JUNIO 2017.-</w:t>
      </w:r>
    </w:p>
    <w:p w:rsidR="00F0106A" w:rsidRPr="00F0106A" w:rsidRDefault="00F0106A" w:rsidP="00F0106A">
      <w:pPr>
        <w:pStyle w:val="Sinespaciado"/>
        <w:jc w:val="both"/>
        <w:rPr>
          <w:sz w:val="28"/>
          <w:lang w:val="es-ES_tradnl"/>
        </w:rPr>
      </w:pPr>
    </w:p>
    <w:p w:rsidR="00F0106A" w:rsidRPr="00F0106A" w:rsidRDefault="00F0106A" w:rsidP="00F0106A">
      <w:pPr>
        <w:pStyle w:val="Sinespaciado"/>
        <w:jc w:val="both"/>
        <w:rPr>
          <w:sz w:val="28"/>
          <w:lang w:val="es-ES_tradnl"/>
        </w:rPr>
      </w:pPr>
      <w:r w:rsidRPr="00F0106A">
        <w:rPr>
          <w:sz w:val="28"/>
          <w:lang w:val="es-ES_tradnl"/>
        </w:rPr>
        <w:t>1- Guanábana de perro                              5- Juan primero</w:t>
      </w:r>
    </w:p>
    <w:p w:rsidR="00F0106A" w:rsidRPr="00F0106A" w:rsidRDefault="00F0106A" w:rsidP="00F0106A">
      <w:pPr>
        <w:pStyle w:val="Sinespaciado"/>
        <w:jc w:val="both"/>
        <w:rPr>
          <w:sz w:val="28"/>
          <w:lang w:val="es-ES_tradnl"/>
        </w:rPr>
      </w:pPr>
      <w:r w:rsidRPr="00F0106A">
        <w:rPr>
          <w:sz w:val="28"/>
          <w:lang w:val="es-ES_tradnl"/>
        </w:rPr>
        <w:t xml:space="preserve">2- </w:t>
      </w:r>
      <w:proofErr w:type="spellStart"/>
      <w:r w:rsidRPr="00F0106A">
        <w:rPr>
          <w:sz w:val="28"/>
          <w:lang w:val="es-ES_tradnl"/>
        </w:rPr>
        <w:t>Caimoní</w:t>
      </w:r>
      <w:proofErr w:type="spellEnd"/>
      <w:r w:rsidRPr="00F0106A">
        <w:rPr>
          <w:sz w:val="28"/>
          <w:lang w:val="es-ES_tradnl"/>
        </w:rPr>
        <w:t xml:space="preserve">                                                     6- Caimito rubio</w:t>
      </w:r>
    </w:p>
    <w:p w:rsidR="00F0106A" w:rsidRPr="00F0106A" w:rsidRDefault="00F0106A" w:rsidP="00F0106A">
      <w:pPr>
        <w:pStyle w:val="Sinespaciado"/>
        <w:jc w:val="both"/>
        <w:rPr>
          <w:sz w:val="28"/>
          <w:lang w:val="es-ES_tradnl"/>
        </w:rPr>
      </w:pPr>
      <w:r w:rsidRPr="00F0106A">
        <w:rPr>
          <w:sz w:val="28"/>
          <w:lang w:val="es-ES_tradnl"/>
        </w:rPr>
        <w:t>3-Avellano criollo                                        7- Flamboyán</w:t>
      </w:r>
    </w:p>
    <w:p w:rsidR="00F0106A" w:rsidRPr="00F0106A" w:rsidRDefault="00F0106A" w:rsidP="00F0106A">
      <w:pPr>
        <w:pStyle w:val="Sinespaciado"/>
        <w:jc w:val="both"/>
        <w:rPr>
          <w:sz w:val="28"/>
          <w:lang w:val="es-ES_tradnl"/>
        </w:rPr>
      </w:pPr>
      <w:r w:rsidRPr="00F0106A">
        <w:rPr>
          <w:sz w:val="28"/>
          <w:lang w:val="es-ES_tradnl"/>
        </w:rPr>
        <w:t>4- Carga agua                                                8- Caoba criolla</w:t>
      </w:r>
    </w:p>
    <w:p w:rsidR="00F0106A" w:rsidRDefault="00F0106A" w:rsidP="008267AD">
      <w:pPr>
        <w:pStyle w:val="Sinespaciado"/>
        <w:jc w:val="both"/>
        <w:rPr>
          <w:sz w:val="28"/>
          <w:lang w:val="es-ES_tradnl"/>
        </w:rPr>
      </w:pPr>
    </w:p>
    <w:p w:rsidR="008267AD" w:rsidRPr="008267AD" w:rsidRDefault="008267AD" w:rsidP="008267AD">
      <w:pPr>
        <w:pStyle w:val="Sinespaciado"/>
        <w:jc w:val="both"/>
        <w:rPr>
          <w:sz w:val="28"/>
          <w:lang w:val="es-ES_tradnl"/>
        </w:rPr>
      </w:pPr>
      <w:r w:rsidRPr="008267AD">
        <w:rPr>
          <w:sz w:val="28"/>
          <w:lang w:val="es-ES_tradnl"/>
        </w:rPr>
        <w:t>HERBÁCEAS Y ÁRBOLES PLANTADOS</w:t>
      </w:r>
      <w:r w:rsidR="00B922BD">
        <w:rPr>
          <w:sz w:val="28"/>
          <w:lang w:val="es-ES_tradnl"/>
        </w:rPr>
        <w:t xml:space="preserve"> AL 06 JUNIO 2017.-</w:t>
      </w:r>
    </w:p>
    <w:p w:rsidR="008267AD" w:rsidRPr="008267AD" w:rsidRDefault="008267AD" w:rsidP="008267AD">
      <w:pPr>
        <w:pStyle w:val="Sinespaciado"/>
        <w:jc w:val="both"/>
        <w:rPr>
          <w:sz w:val="28"/>
          <w:lang w:val="es-ES_tradnl"/>
        </w:rPr>
      </w:pPr>
    </w:p>
    <w:tbl>
      <w:tblPr>
        <w:tblStyle w:val="Tablaconcuadrcula"/>
        <w:tblW w:w="0" w:type="auto"/>
        <w:tblLook w:val="00A0" w:firstRow="1" w:lastRow="0" w:firstColumn="1" w:lastColumn="0" w:noHBand="0" w:noVBand="0"/>
      </w:tblPr>
      <w:tblGrid>
        <w:gridCol w:w="3348"/>
        <w:gridCol w:w="3960"/>
      </w:tblGrid>
      <w:tr w:rsidR="008267AD" w:rsidRPr="008267AD">
        <w:tc>
          <w:tcPr>
            <w:tcW w:w="3348" w:type="dxa"/>
          </w:tcPr>
          <w:p w:rsidR="008267AD" w:rsidRPr="008267AD" w:rsidRDefault="008267AD" w:rsidP="008267AD">
            <w:pPr>
              <w:pStyle w:val="Sinespaciado"/>
              <w:jc w:val="both"/>
              <w:rPr>
                <w:sz w:val="28"/>
                <w:lang w:val="es-ES_tradnl"/>
              </w:rPr>
            </w:pPr>
            <w:r w:rsidRPr="008267AD">
              <w:rPr>
                <w:sz w:val="28"/>
                <w:lang w:val="es-ES_tradnl"/>
              </w:rPr>
              <w:t>CANTIDAD HERBÁCEAS</w:t>
            </w:r>
          </w:p>
        </w:tc>
        <w:tc>
          <w:tcPr>
            <w:tcW w:w="3960" w:type="dxa"/>
          </w:tcPr>
          <w:p w:rsidR="008267AD" w:rsidRPr="008267AD" w:rsidRDefault="008267AD" w:rsidP="008267AD">
            <w:pPr>
              <w:pStyle w:val="Sinespaciado"/>
              <w:jc w:val="both"/>
              <w:rPr>
                <w:sz w:val="28"/>
                <w:lang w:val="es-ES_tradnl"/>
              </w:rPr>
            </w:pPr>
            <w:r w:rsidRPr="008267AD">
              <w:rPr>
                <w:sz w:val="28"/>
                <w:lang w:val="es-ES_tradnl"/>
              </w:rPr>
              <w:t>CANTIDAD ÁRBOLES</w:t>
            </w:r>
          </w:p>
        </w:tc>
      </w:tr>
      <w:tr w:rsidR="008267AD" w:rsidRPr="008267AD">
        <w:tc>
          <w:tcPr>
            <w:tcW w:w="3348" w:type="dxa"/>
          </w:tcPr>
          <w:p w:rsidR="008267AD" w:rsidRPr="008267AD" w:rsidRDefault="008267AD" w:rsidP="008267AD">
            <w:pPr>
              <w:pStyle w:val="Sinespaciado"/>
              <w:jc w:val="both"/>
              <w:rPr>
                <w:sz w:val="28"/>
                <w:lang w:val="es-ES_tradnl"/>
              </w:rPr>
            </w:pPr>
            <w:r w:rsidRPr="008267AD">
              <w:rPr>
                <w:sz w:val="28"/>
                <w:lang w:val="es-ES_tradnl"/>
              </w:rPr>
              <w:t>4,206</w:t>
            </w:r>
          </w:p>
        </w:tc>
        <w:tc>
          <w:tcPr>
            <w:tcW w:w="3960" w:type="dxa"/>
          </w:tcPr>
          <w:p w:rsidR="008267AD" w:rsidRPr="008267AD" w:rsidRDefault="008267AD" w:rsidP="008267AD">
            <w:pPr>
              <w:pStyle w:val="Sinespaciado"/>
              <w:jc w:val="both"/>
              <w:rPr>
                <w:sz w:val="28"/>
                <w:lang w:val="es-ES_tradnl"/>
              </w:rPr>
            </w:pPr>
            <w:r w:rsidRPr="008267AD">
              <w:rPr>
                <w:sz w:val="28"/>
                <w:lang w:val="es-ES_tradnl"/>
              </w:rPr>
              <w:t>2,838</w:t>
            </w:r>
          </w:p>
        </w:tc>
      </w:tr>
    </w:tbl>
    <w:p w:rsidR="008267AD" w:rsidRPr="008267AD" w:rsidRDefault="008267AD" w:rsidP="008267AD">
      <w:pPr>
        <w:pStyle w:val="Sinespaciado"/>
        <w:jc w:val="both"/>
        <w:rPr>
          <w:sz w:val="28"/>
          <w:lang w:val="es-ES_tradnl"/>
        </w:rPr>
      </w:pPr>
    </w:p>
    <w:p w:rsidR="008267AD" w:rsidRPr="008267AD" w:rsidRDefault="008267AD" w:rsidP="008267AD">
      <w:pPr>
        <w:pStyle w:val="Sinespaciado"/>
        <w:jc w:val="both"/>
        <w:rPr>
          <w:sz w:val="28"/>
          <w:lang w:val="es-ES_tradnl"/>
        </w:rPr>
      </w:pPr>
      <w:r w:rsidRPr="008267AD">
        <w:rPr>
          <w:sz w:val="28"/>
          <w:lang w:val="es-ES_tradnl"/>
        </w:rPr>
        <w:t xml:space="preserve">AREA APROXIMADA QUE OCUPAN LAS PLANTACIONES: </w:t>
      </w:r>
    </w:p>
    <w:p w:rsidR="008267AD" w:rsidRPr="008267AD" w:rsidRDefault="008267AD" w:rsidP="008267AD">
      <w:pPr>
        <w:pStyle w:val="Sinespaciado"/>
        <w:jc w:val="both"/>
        <w:rPr>
          <w:sz w:val="28"/>
          <w:lang w:val="es-ES_tradnl"/>
        </w:rPr>
      </w:pPr>
    </w:p>
    <w:tbl>
      <w:tblPr>
        <w:tblStyle w:val="Tablaconcuadrcula"/>
        <w:tblW w:w="0" w:type="auto"/>
        <w:tblLook w:val="00A0" w:firstRow="1" w:lastRow="0" w:firstColumn="1" w:lastColumn="0" w:noHBand="0" w:noVBand="0"/>
      </w:tblPr>
      <w:tblGrid>
        <w:gridCol w:w="4743"/>
      </w:tblGrid>
      <w:tr w:rsidR="008267AD" w:rsidRPr="008267AD">
        <w:tc>
          <w:tcPr>
            <w:tcW w:w="4743" w:type="dxa"/>
          </w:tcPr>
          <w:p w:rsidR="008267AD" w:rsidRPr="008267AD" w:rsidRDefault="008267AD" w:rsidP="008267AD">
            <w:pPr>
              <w:pStyle w:val="Sinespaciado"/>
              <w:jc w:val="both"/>
              <w:rPr>
                <w:sz w:val="28"/>
                <w:lang w:val="es-ES_tradnl"/>
              </w:rPr>
            </w:pPr>
            <w:r w:rsidRPr="008267AD">
              <w:rPr>
                <w:sz w:val="28"/>
                <w:lang w:val="es-ES_tradnl"/>
              </w:rPr>
              <w:t>AREA APROXIMADA QUE OCUPAN LAS PLANTACIONES EN PEF LA BARQUITA</w:t>
            </w:r>
          </w:p>
        </w:tc>
      </w:tr>
      <w:tr w:rsidR="008267AD" w:rsidRPr="008267AD">
        <w:tc>
          <w:tcPr>
            <w:tcW w:w="4743" w:type="dxa"/>
          </w:tcPr>
          <w:p w:rsidR="008267AD" w:rsidRPr="008267AD" w:rsidRDefault="008267AD" w:rsidP="008267AD">
            <w:pPr>
              <w:pStyle w:val="Sinespaciado"/>
              <w:jc w:val="both"/>
              <w:rPr>
                <w:sz w:val="28"/>
                <w:lang w:val="es-ES_tradnl"/>
              </w:rPr>
            </w:pPr>
          </w:p>
          <w:p w:rsidR="008267AD" w:rsidRPr="008267AD" w:rsidRDefault="008267AD" w:rsidP="008267AD">
            <w:pPr>
              <w:pStyle w:val="Sinespaciado"/>
              <w:jc w:val="both"/>
              <w:rPr>
                <w:sz w:val="28"/>
                <w:lang w:val="es-ES_tradnl"/>
              </w:rPr>
            </w:pPr>
            <w:r w:rsidRPr="008267AD">
              <w:rPr>
                <w:sz w:val="28"/>
                <w:lang w:val="es-ES_tradnl"/>
              </w:rPr>
              <w:t>23,300 TAREAS</w:t>
            </w:r>
          </w:p>
        </w:tc>
      </w:tr>
    </w:tbl>
    <w:p w:rsidR="008267AD" w:rsidRPr="008267AD" w:rsidRDefault="008267AD" w:rsidP="008267AD">
      <w:pPr>
        <w:pStyle w:val="Sinespaciado"/>
        <w:rPr>
          <w:sz w:val="44"/>
          <w:lang w:val="es-ES_tradnl"/>
        </w:rPr>
      </w:pPr>
    </w:p>
    <w:p w:rsidR="00F6234C" w:rsidRPr="001F1C1C" w:rsidRDefault="00F6234C" w:rsidP="008267AD">
      <w:pPr>
        <w:pStyle w:val="Sinespaciado"/>
        <w:rPr>
          <w:b/>
          <w:sz w:val="32"/>
          <w:u w:val="single"/>
          <w:lang w:val="es-ES_tradnl"/>
        </w:rPr>
      </w:pPr>
      <w:r w:rsidRPr="001F1C1C">
        <w:rPr>
          <w:b/>
          <w:sz w:val="32"/>
          <w:u w:val="single"/>
          <w:lang w:val="es-ES_tradnl"/>
        </w:rPr>
        <w:t>PLANTACIONES DESDE EL 06 DE JUNIO HASTA 21 JULIO 2017</w:t>
      </w:r>
      <w:r w:rsidRPr="001F1C1C">
        <w:rPr>
          <w:b/>
          <w:sz w:val="32"/>
          <w:u w:val="single"/>
          <w:lang w:val="es-ES_tradnl"/>
        </w:rPr>
        <w:br/>
      </w:r>
    </w:p>
    <w:tbl>
      <w:tblPr>
        <w:tblStyle w:val="Tablaconcuadrcula"/>
        <w:tblW w:w="0" w:type="auto"/>
        <w:tblLook w:val="00A0" w:firstRow="1" w:lastRow="0" w:firstColumn="1" w:lastColumn="0" w:noHBand="0" w:noVBand="0"/>
      </w:tblPr>
      <w:tblGrid>
        <w:gridCol w:w="2054"/>
        <w:gridCol w:w="2757"/>
        <w:gridCol w:w="2381"/>
        <w:gridCol w:w="1862"/>
      </w:tblGrid>
      <w:tr w:rsidR="00B922BD" w:rsidTr="00B922BD">
        <w:tc>
          <w:tcPr>
            <w:tcW w:w="2054" w:type="dxa"/>
          </w:tcPr>
          <w:p w:rsidR="00B922BD" w:rsidRDefault="00B922BD" w:rsidP="00F6234C">
            <w:pPr>
              <w:pStyle w:val="Sinespaciado"/>
              <w:jc w:val="both"/>
              <w:rPr>
                <w:sz w:val="28"/>
                <w:lang w:val="es-ES_tradnl"/>
              </w:rPr>
            </w:pPr>
            <w:r>
              <w:rPr>
                <w:sz w:val="28"/>
                <w:lang w:val="es-ES_tradnl"/>
              </w:rPr>
              <w:t>CANTIDAD HERBÁCEAS</w:t>
            </w:r>
          </w:p>
        </w:tc>
        <w:tc>
          <w:tcPr>
            <w:tcW w:w="2757" w:type="dxa"/>
          </w:tcPr>
          <w:p w:rsidR="00B922BD" w:rsidRDefault="00B922BD" w:rsidP="00F6234C">
            <w:pPr>
              <w:pStyle w:val="Sinespaciado"/>
              <w:jc w:val="both"/>
              <w:rPr>
                <w:sz w:val="28"/>
                <w:lang w:val="es-ES_tradnl"/>
              </w:rPr>
            </w:pPr>
            <w:r>
              <w:rPr>
                <w:sz w:val="28"/>
                <w:lang w:val="es-ES_tradnl"/>
              </w:rPr>
              <w:t>CANTIDAD ÁRBOLES</w:t>
            </w:r>
          </w:p>
        </w:tc>
        <w:tc>
          <w:tcPr>
            <w:tcW w:w="2381" w:type="dxa"/>
          </w:tcPr>
          <w:p w:rsidR="00B922BD" w:rsidRDefault="00B922BD" w:rsidP="00F6234C">
            <w:pPr>
              <w:pStyle w:val="Sinespaciado"/>
              <w:jc w:val="both"/>
              <w:rPr>
                <w:sz w:val="28"/>
                <w:lang w:val="es-ES_tradnl"/>
              </w:rPr>
            </w:pPr>
            <w:r>
              <w:rPr>
                <w:sz w:val="28"/>
                <w:lang w:val="es-ES_tradnl"/>
              </w:rPr>
              <w:t>TOTAL PLANTADO</w:t>
            </w:r>
          </w:p>
          <w:p w:rsidR="00B922BD" w:rsidRDefault="00B922BD" w:rsidP="00F6234C">
            <w:pPr>
              <w:pStyle w:val="Sinespaciado"/>
              <w:jc w:val="both"/>
              <w:rPr>
                <w:sz w:val="28"/>
                <w:lang w:val="es-ES_tradnl"/>
              </w:rPr>
            </w:pPr>
          </w:p>
        </w:tc>
        <w:tc>
          <w:tcPr>
            <w:tcW w:w="1862" w:type="dxa"/>
          </w:tcPr>
          <w:p w:rsidR="00B922BD" w:rsidRDefault="00B922BD" w:rsidP="00F6234C">
            <w:pPr>
              <w:pStyle w:val="Sinespaciado"/>
              <w:jc w:val="both"/>
              <w:rPr>
                <w:sz w:val="28"/>
                <w:lang w:val="es-ES_tradnl"/>
              </w:rPr>
            </w:pPr>
            <w:r>
              <w:rPr>
                <w:sz w:val="28"/>
                <w:lang w:val="es-ES_tradnl"/>
              </w:rPr>
              <w:t>CANTIDAD ESPECIES</w:t>
            </w:r>
          </w:p>
        </w:tc>
      </w:tr>
      <w:tr w:rsidR="00B922BD" w:rsidTr="00B922BD">
        <w:tc>
          <w:tcPr>
            <w:tcW w:w="2054" w:type="dxa"/>
          </w:tcPr>
          <w:p w:rsidR="00B34810" w:rsidRDefault="00B922BD" w:rsidP="00F6234C">
            <w:pPr>
              <w:pStyle w:val="Sinespaciado"/>
              <w:jc w:val="both"/>
              <w:rPr>
                <w:sz w:val="28"/>
                <w:lang w:val="es-ES_tradnl"/>
              </w:rPr>
            </w:pPr>
            <w:r>
              <w:rPr>
                <w:sz w:val="28"/>
                <w:lang w:val="es-ES_tradnl"/>
              </w:rPr>
              <w:t xml:space="preserve">1,000 </w:t>
            </w:r>
          </w:p>
          <w:p w:rsidR="00B922BD" w:rsidRDefault="00B922BD" w:rsidP="00F6234C">
            <w:pPr>
              <w:pStyle w:val="Sinespaciado"/>
              <w:jc w:val="both"/>
              <w:rPr>
                <w:sz w:val="28"/>
                <w:lang w:val="es-ES_tradnl"/>
              </w:rPr>
            </w:pPr>
          </w:p>
          <w:p w:rsidR="00B922BD" w:rsidRDefault="00B922BD" w:rsidP="00F6234C">
            <w:pPr>
              <w:pStyle w:val="Sinespaciado"/>
              <w:jc w:val="both"/>
              <w:rPr>
                <w:sz w:val="28"/>
                <w:lang w:val="es-ES_tradnl"/>
              </w:rPr>
            </w:pPr>
            <w:r>
              <w:rPr>
                <w:sz w:val="28"/>
                <w:lang w:val="es-ES_tradnl"/>
              </w:rPr>
              <w:t xml:space="preserve">Especie </w:t>
            </w:r>
            <w:proofErr w:type="spellStart"/>
            <w:r>
              <w:rPr>
                <w:sz w:val="28"/>
                <w:lang w:val="es-ES_tradnl"/>
              </w:rPr>
              <w:t>Typhas</w:t>
            </w:r>
            <w:proofErr w:type="spellEnd"/>
          </w:p>
        </w:tc>
        <w:tc>
          <w:tcPr>
            <w:tcW w:w="2757" w:type="dxa"/>
          </w:tcPr>
          <w:p w:rsidR="00B922BD" w:rsidRDefault="00B922BD" w:rsidP="00F6234C">
            <w:pPr>
              <w:pStyle w:val="Sinespaciado"/>
              <w:jc w:val="both"/>
              <w:rPr>
                <w:sz w:val="28"/>
                <w:lang w:val="es-ES_tradnl"/>
              </w:rPr>
            </w:pPr>
            <w:r>
              <w:rPr>
                <w:sz w:val="28"/>
                <w:lang w:val="es-ES_tradnl"/>
              </w:rPr>
              <w:t xml:space="preserve">477 </w:t>
            </w:r>
          </w:p>
          <w:p w:rsidR="00B922BD" w:rsidRDefault="00B922BD" w:rsidP="00F6234C">
            <w:pPr>
              <w:pStyle w:val="Sinespaciado"/>
              <w:jc w:val="both"/>
              <w:rPr>
                <w:sz w:val="28"/>
                <w:lang w:val="es-ES_tradnl"/>
              </w:rPr>
            </w:pPr>
          </w:p>
          <w:p w:rsidR="00B922BD" w:rsidRDefault="00B922BD" w:rsidP="00F6234C">
            <w:pPr>
              <w:pStyle w:val="Sinespaciado"/>
              <w:jc w:val="both"/>
              <w:rPr>
                <w:sz w:val="28"/>
                <w:lang w:val="es-ES_tradnl"/>
              </w:rPr>
            </w:pPr>
            <w:r>
              <w:rPr>
                <w:sz w:val="28"/>
                <w:lang w:val="es-ES_tradnl"/>
              </w:rPr>
              <w:t xml:space="preserve">De las especies: Guama, Hicacos, </w:t>
            </w:r>
            <w:proofErr w:type="spellStart"/>
            <w:r>
              <w:rPr>
                <w:sz w:val="28"/>
                <w:lang w:val="es-ES_tradnl"/>
              </w:rPr>
              <w:t>Anacagüita</w:t>
            </w:r>
            <w:proofErr w:type="spellEnd"/>
            <w:r>
              <w:rPr>
                <w:sz w:val="28"/>
                <w:lang w:val="es-ES_tradnl"/>
              </w:rPr>
              <w:t xml:space="preserve">, Pan de fruta, Javilla, Jobo, Palo de burro, </w:t>
            </w:r>
            <w:proofErr w:type="spellStart"/>
            <w:r>
              <w:rPr>
                <w:sz w:val="28"/>
                <w:lang w:val="es-ES_tradnl"/>
              </w:rPr>
              <w:t>Guarano</w:t>
            </w:r>
            <w:proofErr w:type="spellEnd"/>
            <w:r>
              <w:rPr>
                <w:sz w:val="28"/>
                <w:lang w:val="es-ES_tradnl"/>
              </w:rPr>
              <w:t xml:space="preserve">, Juan </w:t>
            </w:r>
            <w:proofErr w:type="spellStart"/>
            <w:r>
              <w:rPr>
                <w:sz w:val="28"/>
                <w:lang w:val="es-ES_tradnl"/>
              </w:rPr>
              <w:t>colorao</w:t>
            </w:r>
            <w:proofErr w:type="spellEnd"/>
            <w:r>
              <w:rPr>
                <w:sz w:val="28"/>
                <w:lang w:val="es-ES_tradnl"/>
              </w:rPr>
              <w:t xml:space="preserve">, Juan primero, Nogal, Totuma, Jagua, Olivo y Uva de sierra  </w:t>
            </w:r>
            <w:r w:rsidR="00B34810">
              <w:rPr>
                <w:sz w:val="28"/>
                <w:lang w:val="es-ES_tradnl"/>
              </w:rPr>
              <w:t>(las últimas 9 nuevas)</w:t>
            </w:r>
          </w:p>
        </w:tc>
        <w:tc>
          <w:tcPr>
            <w:tcW w:w="2381" w:type="dxa"/>
          </w:tcPr>
          <w:p w:rsidR="00B922BD" w:rsidRDefault="00B922BD" w:rsidP="00F6234C">
            <w:pPr>
              <w:pStyle w:val="Sinespaciado"/>
              <w:jc w:val="both"/>
              <w:rPr>
                <w:sz w:val="28"/>
                <w:lang w:val="es-ES_tradnl"/>
              </w:rPr>
            </w:pPr>
            <w:r>
              <w:rPr>
                <w:sz w:val="28"/>
                <w:lang w:val="es-ES_tradnl"/>
              </w:rPr>
              <w:t>1,477</w:t>
            </w:r>
          </w:p>
          <w:p w:rsidR="00B922BD" w:rsidRDefault="00B922BD" w:rsidP="00F6234C">
            <w:pPr>
              <w:pStyle w:val="Sinespaciado"/>
              <w:jc w:val="both"/>
              <w:rPr>
                <w:sz w:val="28"/>
                <w:lang w:val="es-ES_tradnl"/>
              </w:rPr>
            </w:pPr>
          </w:p>
          <w:p w:rsidR="00B922BD" w:rsidRDefault="00B922BD" w:rsidP="00F6234C">
            <w:pPr>
              <w:pStyle w:val="Sinespaciado"/>
              <w:jc w:val="both"/>
              <w:rPr>
                <w:sz w:val="28"/>
                <w:lang w:val="es-ES_tradnl"/>
              </w:rPr>
            </w:pPr>
            <w:r>
              <w:rPr>
                <w:sz w:val="28"/>
                <w:lang w:val="es-ES_tradnl"/>
              </w:rPr>
              <w:t>Herbáceas y Árboles</w:t>
            </w:r>
          </w:p>
        </w:tc>
        <w:tc>
          <w:tcPr>
            <w:tcW w:w="1862" w:type="dxa"/>
          </w:tcPr>
          <w:p w:rsidR="00B922BD" w:rsidRDefault="00B922BD" w:rsidP="00F6234C">
            <w:pPr>
              <w:pStyle w:val="Sinespaciado"/>
              <w:jc w:val="both"/>
              <w:rPr>
                <w:sz w:val="28"/>
                <w:lang w:val="es-ES_tradnl"/>
              </w:rPr>
            </w:pPr>
            <w:r>
              <w:rPr>
                <w:sz w:val="28"/>
                <w:lang w:val="es-ES_tradnl"/>
              </w:rPr>
              <w:t>16</w:t>
            </w:r>
          </w:p>
          <w:p w:rsidR="00B922BD" w:rsidRDefault="00B922BD" w:rsidP="00F6234C">
            <w:pPr>
              <w:pStyle w:val="Sinespaciado"/>
              <w:jc w:val="both"/>
              <w:rPr>
                <w:sz w:val="28"/>
                <w:lang w:val="es-ES_tradnl"/>
              </w:rPr>
            </w:pPr>
          </w:p>
          <w:p w:rsidR="00B922BD" w:rsidRDefault="00B922BD" w:rsidP="00F6234C">
            <w:pPr>
              <w:pStyle w:val="Sinespaciado"/>
              <w:jc w:val="both"/>
              <w:rPr>
                <w:sz w:val="28"/>
                <w:lang w:val="es-ES_tradnl"/>
              </w:rPr>
            </w:pPr>
            <w:r>
              <w:rPr>
                <w:sz w:val="28"/>
                <w:lang w:val="es-ES_tradnl"/>
              </w:rPr>
              <w:t>De las cuales 09 son nuevas</w:t>
            </w:r>
          </w:p>
        </w:tc>
      </w:tr>
    </w:tbl>
    <w:p w:rsidR="008267AD" w:rsidRDefault="008267AD" w:rsidP="00F6234C">
      <w:pPr>
        <w:pStyle w:val="Sinespaciado"/>
        <w:jc w:val="both"/>
        <w:rPr>
          <w:sz w:val="28"/>
          <w:lang w:val="es-ES_tradnl"/>
        </w:rPr>
      </w:pPr>
    </w:p>
    <w:p w:rsidR="00F6234C" w:rsidRDefault="008267AD" w:rsidP="00F6234C">
      <w:pPr>
        <w:pStyle w:val="Sinespaciado"/>
        <w:jc w:val="both"/>
        <w:rPr>
          <w:sz w:val="28"/>
          <w:lang w:val="es-ES_tradnl"/>
        </w:rPr>
      </w:pPr>
      <w:r>
        <w:rPr>
          <w:sz w:val="28"/>
          <w:lang w:val="es-ES_tradnl"/>
        </w:rPr>
        <w:t>OBSERVACIO</w:t>
      </w:r>
      <w:r w:rsidR="00F6234C">
        <w:rPr>
          <w:sz w:val="28"/>
          <w:lang w:val="es-ES_tradnl"/>
        </w:rPr>
        <w:t xml:space="preserve">NES: </w:t>
      </w:r>
    </w:p>
    <w:p w:rsidR="00F6234C" w:rsidRDefault="00F6234C" w:rsidP="00F6234C">
      <w:pPr>
        <w:pStyle w:val="Sinespaciado"/>
        <w:jc w:val="both"/>
        <w:rPr>
          <w:sz w:val="28"/>
          <w:lang w:val="es-ES_tradnl"/>
        </w:rPr>
      </w:pPr>
    </w:p>
    <w:p w:rsidR="00F6234C" w:rsidRPr="00F6234C" w:rsidRDefault="00F6234C" w:rsidP="00F6234C">
      <w:pPr>
        <w:pStyle w:val="Sinespaciado"/>
        <w:numPr>
          <w:ilvl w:val="0"/>
          <w:numId w:val="6"/>
        </w:numPr>
        <w:ind w:left="180" w:hanging="450"/>
        <w:jc w:val="both"/>
        <w:rPr>
          <w:sz w:val="28"/>
          <w:lang w:val="es-ES_tradnl"/>
        </w:rPr>
      </w:pPr>
      <w:r>
        <w:rPr>
          <w:sz w:val="28"/>
          <w:lang w:val="es-ES_tradnl"/>
        </w:rPr>
        <w:t xml:space="preserve">Estas plantaciones se hicieron en tres jornadas, en donde participaron obreros de las brigadas contratadas por el JBN y del Ministerio de Medio Ambiente y Recursos Naturales (MIMARENA). </w:t>
      </w:r>
    </w:p>
    <w:p w:rsidR="00F6234C" w:rsidRDefault="00F6234C" w:rsidP="00F6234C">
      <w:pPr>
        <w:pStyle w:val="Sinespaciado"/>
        <w:numPr>
          <w:ilvl w:val="0"/>
          <w:numId w:val="6"/>
        </w:numPr>
        <w:ind w:left="180" w:hanging="450"/>
        <w:jc w:val="both"/>
        <w:rPr>
          <w:sz w:val="28"/>
          <w:lang w:val="es-ES_tradnl"/>
        </w:rPr>
      </w:pPr>
      <w:r>
        <w:rPr>
          <w:sz w:val="28"/>
          <w:lang w:val="es-ES_tradnl"/>
        </w:rPr>
        <w:t>E</w:t>
      </w:r>
      <w:r w:rsidR="001D1CAA">
        <w:rPr>
          <w:sz w:val="28"/>
          <w:lang w:val="es-ES_tradnl"/>
        </w:rPr>
        <w:t>n esta ocasión se han plantado 9</w:t>
      </w:r>
      <w:r>
        <w:rPr>
          <w:sz w:val="28"/>
          <w:lang w:val="es-ES_tradnl"/>
        </w:rPr>
        <w:t xml:space="preserve"> especies nuevas, la mayoría resistentes inundaciones y las que no son muy tolerantes se han plantado en las </w:t>
      </w:r>
      <w:r w:rsidR="001F1C1C">
        <w:rPr>
          <w:sz w:val="28"/>
          <w:lang w:val="es-ES_tradnl"/>
        </w:rPr>
        <w:t xml:space="preserve">áreas menos inundables. </w:t>
      </w:r>
    </w:p>
    <w:p w:rsidR="00CB5487" w:rsidRDefault="00F6234C" w:rsidP="00F6234C">
      <w:pPr>
        <w:pStyle w:val="Sinespaciado"/>
        <w:numPr>
          <w:ilvl w:val="0"/>
          <w:numId w:val="6"/>
        </w:numPr>
        <w:ind w:left="180" w:hanging="450"/>
        <w:jc w:val="both"/>
        <w:rPr>
          <w:sz w:val="28"/>
          <w:lang w:val="es-ES_tradnl"/>
        </w:rPr>
      </w:pPr>
      <w:r>
        <w:rPr>
          <w:sz w:val="28"/>
          <w:lang w:val="es-ES_tradnl"/>
        </w:rPr>
        <w:t>Estas plantaciones las consideramos reposiciones ya que como habíamos explicado anteriormente las inundaciones provocadas por fuertes aguaceros y por la desviación de la cañada No. 3 provocó que perecieran muchos árboles</w:t>
      </w:r>
      <w:r w:rsidR="00CB5487">
        <w:rPr>
          <w:sz w:val="28"/>
          <w:lang w:val="es-ES_tradnl"/>
        </w:rPr>
        <w:t xml:space="preserve">. En el caso de las </w:t>
      </w:r>
      <w:proofErr w:type="spellStart"/>
      <w:r w:rsidR="00CB5487">
        <w:rPr>
          <w:sz w:val="28"/>
          <w:lang w:val="es-ES_tradnl"/>
        </w:rPr>
        <w:t>hebáceas</w:t>
      </w:r>
      <w:proofErr w:type="spellEnd"/>
      <w:r w:rsidR="00CB5487">
        <w:rPr>
          <w:sz w:val="28"/>
          <w:lang w:val="es-ES_tradnl"/>
        </w:rPr>
        <w:t xml:space="preserve"> las que perecieron, por el contrario algunas de las áreas no presentaban una humedad constante.</w:t>
      </w:r>
    </w:p>
    <w:p w:rsidR="00CA661B" w:rsidRDefault="00CB5487" w:rsidP="00F6234C">
      <w:pPr>
        <w:pStyle w:val="Sinespaciado"/>
        <w:numPr>
          <w:ilvl w:val="0"/>
          <w:numId w:val="6"/>
        </w:numPr>
        <w:ind w:left="180" w:hanging="450"/>
        <w:jc w:val="both"/>
        <w:rPr>
          <w:sz w:val="28"/>
          <w:lang w:val="es-ES_tradnl"/>
        </w:rPr>
      </w:pPr>
      <w:r>
        <w:rPr>
          <w:sz w:val="28"/>
          <w:lang w:val="es-ES_tradnl"/>
        </w:rPr>
        <w:t>En esta ocasión las plantaciones las hemos hecho a menores distancias, debido a que cómo se han presentado tantas contingencias provocando un disminución de sobrevivencia, hemos considerado plantar más por unidad de superficie, si la sobrevivencia es alta, podemos realizar labores de raleo y trasplante.</w:t>
      </w:r>
    </w:p>
    <w:p w:rsidR="00F6234C" w:rsidRDefault="00CA661B" w:rsidP="00F6234C">
      <w:pPr>
        <w:pStyle w:val="Sinespaciado"/>
        <w:numPr>
          <w:ilvl w:val="0"/>
          <w:numId w:val="6"/>
        </w:numPr>
        <w:ind w:left="180" w:hanging="450"/>
        <w:jc w:val="both"/>
        <w:rPr>
          <w:sz w:val="28"/>
          <w:lang w:val="es-ES_tradnl"/>
        </w:rPr>
      </w:pPr>
      <w:r>
        <w:rPr>
          <w:sz w:val="28"/>
          <w:lang w:val="es-ES_tradnl"/>
        </w:rPr>
        <w:t xml:space="preserve">Un dato importante que debemos significar es el mantenimiento y preservación de las especies que de manera natural se desarrolla en el PEF, cabe significar las especies: Álamo, Higüeros,  </w:t>
      </w:r>
      <w:r w:rsidR="002F7212">
        <w:rPr>
          <w:sz w:val="28"/>
          <w:lang w:val="es-ES_tradnl"/>
        </w:rPr>
        <w:t xml:space="preserve">Roble criollo, Javilla, Samán, Guayaba, Cereza, Penda, </w:t>
      </w:r>
      <w:r w:rsidR="00F0106A">
        <w:rPr>
          <w:sz w:val="28"/>
          <w:lang w:val="es-ES_tradnl"/>
        </w:rPr>
        <w:t xml:space="preserve">Platanito, Papiro, </w:t>
      </w:r>
      <w:r w:rsidR="002F7212">
        <w:rPr>
          <w:sz w:val="28"/>
          <w:lang w:val="es-ES_tradnl"/>
        </w:rPr>
        <w:t>entre otras.</w:t>
      </w:r>
    </w:p>
    <w:p w:rsidR="00F6234C" w:rsidRPr="008267AD" w:rsidRDefault="00F6234C" w:rsidP="008267AD">
      <w:pPr>
        <w:pStyle w:val="Sinespaciado"/>
        <w:jc w:val="both"/>
        <w:rPr>
          <w:b/>
          <w:sz w:val="32"/>
          <w:lang w:val="es-ES_tradnl"/>
        </w:rPr>
      </w:pPr>
    </w:p>
    <w:p w:rsidR="00F6234C" w:rsidRPr="008267AD" w:rsidRDefault="002900AF" w:rsidP="00F6234C">
      <w:pPr>
        <w:pStyle w:val="Sinespaciado"/>
        <w:jc w:val="both"/>
        <w:rPr>
          <w:b/>
          <w:sz w:val="32"/>
          <w:lang w:val="es-ES_tradnl"/>
        </w:rPr>
      </w:pPr>
      <w:r w:rsidRPr="008267AD">
        <w:rPr>
          <w:b/>
          <w:sz w:val="32"/>
          <w:lang w:val="es-ES_tradnl"/>
        </w:rPr>
        <w:t>TOTAL DE PLANTACIONES A LA FECHA DEL MES DE SEPTIEMBRE HASTA JULIO 2017.-</w:t>
      </w:r>
    </w:p>
    <w:p w:rsidR="00F6234C" w:rsidRPr="008267AD" w:rsidRDefault="00F6234C" w:rsidP="00F6234C">
      <w:pPr>
        <w:pStyle w:val="Sinespaciado"/>
        <w:jc w:val="both"/>
        <w:rPr>
          <w:b/>
          <w:sz w:val="32"/>
          <w:lang w:val="es-ES_tradnl"/>
        </w:rPr>
      </w:pPr>
    </w:p>
    <w:tbl>
      <w:tblPr>
        <w:tblStyle w:val="Tablaconcuadrcula"/>
        <w:tblW w:w="0" w:type="auto"/>
        <w:tblLook w:val="00A0" w:firstRow="1" w:lastRow="0" w:firstColumn="1" w:lastColumn="0" w:noHBand="0" w:noVBand="0"/>
      </w:tblPr>
      <w:tblGrid>
        <w:gridCol w:w="2990"/>
        <w:gridCol w:w="3032"/>
        <w:gridCol w:w="3032"/>
      </w:tblGrid>
      <w:tr w:rsidR="002900AF" w:rsidRPr="0036245E">
        <w:tc>
          <w:tcPr>
            <w:tcW w:w="3162" w:type="dxa"/>
          </w:tcPr>
          <w:p w:rsidR="002900AF" w:rsidRPr="0036245E" w:rsidRDefault="002900AF" w:rsidP="00F6234C">
            <w:pPr>
              <w:pStyle w:val="Sinespaciado"/>
              <w:jc w:val="both"/>
              <w:rPr>
                <w:rFonts w:ascii="Tahoma" w:hAnsi="Tahoma"/>
                <w:sz w:val="28"/>
                <w:lang w:val="es-ES_tradnl"/>
              </w:rPr>
            </w:pPr>
            <w:r w:rsidRPr="0036245E">
              <w:rPr>
                <w:rFonts w:ascii="Tahoma" w:hAnsi="Tahoma"/>
                <w:sz w:val="28"/>
                <w:lang w:val="es-ES_tradnl"/>
              </w:rPr>
              <w:t xml:space="preserve">FECHA </w:t>
            </w:r>
          </w:p>
        </w:tc>
        <w:tc>
          <w:tcPr>
            <w:tcW w:w="3162" w:type="dxa"/>
          </w:tcPr>
          <w:p w:rsidR="002900AF" w:rsidRPr="0036245E" w:rsidRDefault="002900AF" w:rsidP="00F6234C">
            <w:pPr>
              <w:pStyle w:val="Sinespaciado"/>
              <w:jc w:val="both"/>
              <w:rPr>
                <w:rFonts w:ascii="Tahoma" w:hAnsi="Tahoma"/>
                <w:sz w:val="28"/>
                <w:lang w:val="es-ES_tradnl"/>
              </w:rPr>
            </w:pPr>
            <w:r w:rsidRPr="0036245E">
              <w:rPr>
                <w:rFonts w:ascii="Tahoma" w:hAnsi="Tahoma"/>
                <w:sz w:val="28"/>
                <w:lang w:val="es-ES_tradnl"/>
              </w:rPr>
              <w:t>CANTIDAD ESPECIES</w:t>
            </w:r>
          </w:p>
          <w:p w:rsidR="002900AF" w:rsidRPr="0036245E" w:rsidRDefault="002900AF" w:rsidP="00F6234C">
            <w:pPr>
              <w:pStyle w:val="Sinespaciado"/>
              <w:jc w:val="both"/>
              <w:rPr>
                <w:rFonts w:ascii="Tahoma" w:hAnsi="Tahoma"/>
                <w:sz w:val="28"/>
                <w:lang w:val="es-ES_tradnl"/>
              </w:rPr>
            </w:pPr>
          </w:p>
        </w:tc>
        <w:tc>
          <w:tcPr>
            <w:tcW w:w="3162" w:type="dxa"/>
          </w:tcPr>
          <w:p w:rsidR="002900AF" w:rsidRPr="0036245E" w:rsidRDefault="002900AF" w:rsidP="00F6234C">
            <w:pPr>
              <w:pStyle w:val="Sinespaciado"/>
              <w:jc w:val="both"/>
              <w:rPr>
                <w:rFonts w:ascii="Tahoma" w:hAnsi="Tahoma"/>
                <w:sz w:val="28"/>
                <w:lang w:val="es-ES_tradnl"/>
              </w:rPr>
            </w:pPr>
            <w:r w:rsidRPr="0036245E">
              <w:rPr>
                <w:rFonts w:ascii="Tahoma" w:hAnsi="Tahoma"/>
                <w:sz w:val="28"/>
                <w:lang w:val="es-ES_tradnl"/>
              </w:rPr>
              <w:t>CANTIDAD DE PLANTAS</w:t>
            </w:r>
          </w:p>
        </w:tc>
      </w:tr>
      <w:tr w:rsidR="002900AF" w:rsidRPr="0036245E">
        <w:tc>
          <w:tcPr>
            <w:tcW w:w="3162" w:type="dxa"/>
          </w:tcPr>
          <w:p w:rsidR="002900AF" w:rsidRPr="0036245E" w:rsidRDefault="002900AF" w:rsidP="00F6234C">
            <w:pPr>
              <w:pStyle w:val="Sinespaciado"/>
              <w:jc w:val="both"/>
              <w:rPr>
                <w:rFonts w:ascii="Tahoma" w:hAnsi="Tahoma"/>
                <w:sz w:val="28"/>
                <w:lang w:val="es-ES_tradnl"/>
              </w:rPr>
            </w:pPr>
            <w:r>
              <w:rPr>
                <w:rFonts w:ascii="Tahoma" w:hAnsi="Tahoma"/>
                <w:sz w:val="28"/>
                <w:lang w:val="es-ES_tradnl"/>
              </w:rPr>
              <w:t>SEPT. 2016 AL 21 JULIO 2017</w:t>
            </w:r>
          </w:p>
        </w:tc>
        <w:tc>
          <w:tcPr>
            <w:tcW w:w="3162" w:type="dxa"/>
          </w:tcPr>
          <w:p w:rsidR="002900AF" w:rsidRPr="0036245E" w:rsidRDefault="002900AF" w:rsidP="00F6234C">
            <w:pPr>
              <w:pStyle w:val="Sinespaciado"/>
              <w:jc w:val="both"/>
              <w:rPr>
                <w:rFonts w:ascii="Tahoma" w:hAnsi="Tahoma"/>
                <w:sz w:val="28"/>
                <w:lang w:val="es-ES_tradnl"/>
              </w:rPr>
            </w:pPr>
            <w:r>
              <w:rPr>
                <w:rFonts w:ascii="Tahoma" w:hAnsi="Tahoma"/>
                <w:sz w:val="28"/>
                <w:lang w:val="es-ES_tradnl"/>
              </w:rPr>
              <w:t>3</w:t>
            </w:r>
            <w:r w:rsidR="001D1CAA">
              <w:rPr>
                <w:rFonts w:ascii="Tahoma" w:hAnsi="Tahoma"/>
                <w:sz w:val="28"/>
                <w:lang w:val="es-ES_tradnl"/>
              </w:rPr>
              <w:t>2</w:t>
            </w:r>
          </w:p>
        </w:tc>
        <w:tc>
          <w:tcPr>
            <w:tcW w:w="3162" w:type="dxa"/>
          </w:tcPr>
          <w:p w:rsidR="002900AF" w:rsidRPr="0036245E" w:rsidRDefault="00FF249E" w:rsidP="00F6234C">
            <w:pPr>
              <w:pStyle w:val="Sinespaciado"/>
              <w:jc w:val="both"/>
              <w:rPr>
                <w:rFonts w:ascii="Tahoma" w:hAnsi="Tahoma"/>
                <w:sz w:val="28"/>
                <w:lang w:val="es-ES_tradnl"/>
              </w:rPr>
            </w:pPr>
            <w:r>
              <w:rPr>
                <w:rFonts w:ascii="Tahoma" w:hAnsi="Tahoma"/>
                <w:sz w:val="28"/>
                <w:lang w:val="es-ES_tradnl"/>
              </w:rPr>
              <w:t>8,521</w:t>
            </w:r>
          </w:p>
        </w:tc>
      </w:tr>
    </w:tbl>
    <w:p w:rsidR="002900AF" w:rsidRDefault="002900AF" w:rsidP="00F6234C">
      <w:pPr>
        <w:pStyle w:val="Sinespaciado"/>
        <w:jc w:val="both"/>
        <w:rPr>
          <w:sz w:val="28"/>
          <w:lang w:val="es-ES_tradnl"/>
        </w:rPr>
      </w:pPr>
    </w:p>
    <w:p w:rsidR="008267AD" w:rsidRPr="00B34810" w:rsidRDefault="008267AD" w:rsidP="008267AD">
      <w:pPr>
        <w:pStyle w:val="Sinespaciado"/>
        <w:jc w:val="both"/>
        <w:rPr>
          <w:sz w:val="28"/>
          <w:lang w:val="es-ES_tradnl"/>
        </w:rPr>
      </w:pPr>
      <w:r w:rsidRPr="00B34810">
        <w:rPr>
          <w:sz w:val="28"/>
          <w:lang w:val="es-ES_tradnl"/>
        </w:rPr>
        <w:t>HERBÁCEAS Y ÁRBOLES PLANTADOS</w:t>
      </w:r>
    </w:p>
    <w:p w:rsidR="008267AD" w:rsidRPr="00B34810" w:rsidRDefault="008267AD" w:rsidP="008267AD">
      <w:pPr>
        <w:pStyle w:val="Sinespaciado"/>
        <w:jc w:val="both"/>
        <w:rPr>
          <w:sz w:val="28"/>
          <w:lang w:val="es-ES_tradnl"/>
        </w:rPr>
      </w:pPr>
    </w:p>
    <w:tbl>
      <w:tblPr>
        <w:tblStyle w:val="Tablaconcuadrcula"/>
        <w:tblW w:w="0" w:type="auto"/>
        <w:tblLook w:val="00A0" w:firstRow="1" w:lastRow="0" w:firstColumn="1" w:lastColumn="0" w:noHBand="0" w:noVBand="0"/>
      </w:tblPr>
      <w:tblGrid>
        <w:gridCol w:w="3348"/>
        <w:gridCol w:w="3960"/>
      </w:tblGrid>
      <w:tr w:rsidR="008267AD" w:rsidRPr="00B34810">
        <w:tc>
          <w:tcPr>
            <w:tcW w:w="3348" w:type="dxa"/>
          </w:tcPr>
          <w:p w:rsidR="008267AD" w:rsidRPr="00B34810" w:rsidRDefault="008267AD" w:rsidP="008267AD">
            <w:pPr>
              <w:pStyle w:val="Sinespaciado"/>
              <w:jc w:val="both"/>
              <w:rPr>
                <w:sz w:val="28"/>
                <w:lang w:val="es-ES_tradnl"/>
              </w:rPr>
            </w:pPr>
            <w:r w:rsidRPr="00B34810">
              <w:rPr>
                <w:sz w:val="28"/>
                <w:lang w:val="es-ES_tradnl"/>
              </w:rPr>
              <w:t>CANTIDAD HERBÁCEAS</w:t>
            </w:r>
          </w:p>
        </w:tc>
        <w:tc>
          <w:tcPr>
            <w:tcW w:w="3960" w:type="dxa"/>
          </w:tcPr>
          <w:p w:rsidR="008267AD" w:rsidRPr="00B34810" w:rsidRDefault="008267AD" w:rsidP="008267AD">
            <w:pPr>
              <w:pStyle w:val="Sinespaciado"/>
              <w:jc w:val="both"/>
              <w:rPr>
                <w:sz w:val="28"/>
                <w:lang w:val="es-ES_tradnl"/>
              </w:rPr>
            </w:pPr>
            <w:r w:rsidRPr="00B34810">
              <w:rPr>
                <w:sz w:val="28"/>
                <w:lang w:val="es-ES_tradnl"/>
              </w:rPr>
              <w:t>CANTIDAD ÁRBOLES</w:t>
            </w:r>
          </w:p>
        </w:tc>
      </w:tr>
      <w:tr w:rsidR="008267AD" w:rsidRPr="00B34810">
        <w:tc>
          <w:tcPr>
            <w:tcW w:w="3348" w:type="dxa"/>
          </w:tcPr>
          <w:p w:rsidR="008267AD" w:rsidRPr="00B34810" w:rsidRDefault="008267AD" w:rsidP="008267AD">
            <w:pPr>
              <w:pStyle w:val="Sinespaciado"/>
              <w:jc w:val="both"/>
              <w:rPr>
                <w:sz w:val="28"/>
                <w:lang w:val="es-ES_tradnl"/>
              </w:rPr>
            </w:pPr>
            <w:r w:rsidRPr="00B34810">
              <w:rPr>
                <w:sz w:val="28"/>
                <w:lang w:val="es-ES_tradnl"/>
              </w:rPr>
              <w:t>5,206</w:t>
            </w:r>
          </w:p>
        </w:tc>
        <w:tc>
          <w:tcPr>
            <w:tcW w:w="3960" w:type="dxa"/>
          </w:tcPr>
          <w:p w:rsidR="008267AD" w:rsidRPr="00B34810" w:rsidRDefault="008267AD" w:rsidP="008267AD">
            <w:pPr>
              <w:pStyle w:val="Sinespaciado"/>
              <w:jc w:val="both"/>
              <w:rPr>
                <w:sz w:val="28"/>
                <w:lang w:val="es-ES_tradnl"/>
              </w:rPr>
            </w:pPr>
            <w:r w:rsidRPr="00B34810">
              <w:rPr>
                <w:sz w:val="28"/>
                <w:lang w:val="es-ES_tradnl"/>
              </w:rPr>
              <w:t>3,315</w:t>
            </w:r>
          </w:p>
        </w:tc>
      </w:tr>
    </w:tbl>
    <w:p w:rsidR="00B34810" w:rsidRPr="00B34810" w:rsidRDefault="00B34810" w:rsidP="008267AD">
      <w:pPr>
        <w:pStyle w:val="Sinespaciado"/>
        <w:jc w:val="both"/>
        <w:rPr>
          <w:sz w:val="28"/>
          <w:lang w:val="es-ES_tradnl"/>
        </w:rPr>
      </w:pPr>
    </w:p>
    <w:p w:rsidR="008267AD" w:rsidRPr="00B34810" w:rsidRDefault="008267AD" w:rsidP="008267AD">
      <w:pPr>
        <w:pStyle w:val="Sinespaciado"/>
        <w:jc w:val="both"/>
        <w:rPr>
          <w:sz w:val="28"/>
          <w:lang w:val="es-ES_tradnl"/>
        </w:rPr>
      </w:pPr>
    </w:p>
    <w:p w:rsidR="008267AD" w:rsidRPr="00B34810" w:rsidRDefault="008267AD" w:rsidP="008267AD">
      <w:pPr>
        <w:pStyle w:val="Sinespaciado"/>
        <w:jc w:val="both"/>
        <w:rPr>
          <w:sz w:val="28"/>
          <w:lang w:val="es-ES_tradnl"/>
        </w:rPr>
      </w:pPr>
      <w:r w:rsidRPr="00B34810">
        <w:rPr>
          <w:sz w:val="28"/>
          <w:lang w:val="es-ES_tradnl"/>
        </w:rPr>
        <w:lastRenderedPageBreak/>
        <w:t xml:space="preserve">AREA APROXIMADA QUE OCUPAN LAS PLANTACIONES: </w:t>
      </w:r>
    </w:p>
    <w:p w:rsidR="008267AD" w:rsidRPr="00B34810" w:rsidRDefault="008267AD" w:rsidP="008267AD">
      <w:pPr>
        <w:pStyle w:val="Sinespaciado"/>
        <w:jc w:val="both"/>
        <w:rPr>
          <w:sz w:val="28"/>
          <w:lang w:val="es-ES_tradnl"/>
        </w:rPr>
      </w:pPr>
    </w:p>
    <w:tbl>
      <w:tblPr>
        <w:tblStyle w:val="Tablaconcuadrcula"/>
        <w:tblW w:w="0" w:type="auto"/>
        <w:tblLook w:val="00A0" w:firstRow="1" w:lastRow="0" w:firstColumn="1" w:lastColumn="0" w:noHBand="0" w:noVBand="0"/>
      </w:tblPr>
      <w:tblGrid>
        <w:gridCol w:w="4743"/>
      </w:tblGrid>
      <w:tr w:rsidR="008267AD" w:rsidRPr="00B34810">
        <w:tc>
          <w:tcPr>
            <w:tcW w:w="4743" w:type="dxa"/>
          </w:tcPr>
          <w:p w:rsidR="008267AD" w:rsidRPr="00B34810" w:rsidRDefault="008267AD" w:rsidP="008267AD">
            <w:pPr>
              <w:pStyle w:val="Sinespaciado"/>
              <w:jc w:val="both"/>
              <w:rPr>
                <w:sz w:val="28"/>
                <w:lang w:val="es-ES_tradnl"/>
              </w:rPr>
            </w:pPr>
            <w:r w:rsidRPr="00B34810">
              <w:rPr>
                <w:sz w:val="28"/>
                <w:lang w:val="es-ES_tradnl"/>
              </w:rPr>
              <w:t>AREA APROXIMADA QUE OCUPAN LAS PLANTACIONES EN PEF LA BARQUITA</w:t>
            </w:r>
          </w:p>
        </w:tc>
      </w:tr>
      <w:tr w:rsidR="008267AD" w:rsidRPr="00B34810">
        <w:tc>
          <w:tcPr>
            <w:tcW w:w="4743" w:type="dxa"/>
          </w:tcPr>
          <w:p w:rsidR="008267AD" w:rsidRPr="00B34810" w:rsidRDefault="008267AD" w:rsidP="008267AD">
            <w:pPr>
              <w:pStyle w:val="Sinespaciado"/>
              <w:jc w:val="both"/>
              <w:rPr>
                <w:sz w:val="28"/>
                <w:lang w:val="es-ES_tradnl"/>
              </w:rPr>
            </w:pPr>
          </w:p>
          <w:p w:rsidR="008267AD" w:rsidRPr="00B34810" w:rsidRDefault="008267AD" w:rsidP="008267AD">
            <w:pPr>
              <w:pStyle w:val="Sinespaciado"/>
              <w:jc w:val="both"/>
              <w:rPr>
                <w:sz w:val="28"/>
                <w:lang w:val="es-ES_tradnl"/>
              </w:rPr>
            </w:pPr>
            <w:r w:rsidRPr="00B34810">
              <w:rPr>
                <w:sz w:val="28"/>
                <w:lang w:val="es-ES_tradnl"/>
              </w:rPr>
              <w:t>23,300 TAREAS</w:t>
            </w:r>
          </w:p>
        </w:tc>
      </w:tr>
    </w:tbl>
    <w:p w:rsidR="002900AF" w:rsidRPr="00B34810" w:rsidRDefault="002900AF" w:rsidP="00F6234C">
      <w:pPr>
        <w:pStyle w:val="Sinespaciado"/>
        <w:jc w:val="both"/>
        <w:rPr>
          <w:sz w:val="28"/>
          <w:lang w:val="es-ES_tradnl"/>
        </w:rPr>
      </w:pPr>
    </w:p>
    <w:p w:rsidR="00F6234C" w:rsidRDefault="008267AD" w:rsidP="001F1C1C">
      <w:pPr>
        <w:pStyle w:val="Sinespaciado"/>
        <w:jc w:val="both"/>
        <w:rPr>
          <w:sz w:val="28"/>
          <w:lang w:val="es-ES_tradnl"/>
        </w:rPr>
      </w:pPr>
      <w:r>
        <w:rPr>
          <w:sz w:val="28"/>
          <w:lang w:val="es-ES_tradnl"/>
        </w:rPr>
        <w:t>NOTA: Como dijimos en las observaciones, en vista de que han sido reposiciones que hemos hecho por las plantaciones que perecieron</w:t>
      </w:r>
      <w:r w:rsidR="001F1C1C">
        <w:rPr>
          <w:sz w:val="28"/>
          <w:lang w:val="es-ES_tradnl"/>
        </w:rPr>
        <w:t xml:space="preserve"> por inundaciones, el área ha sido la misma y está concentrada entre las cañadas 3 y 4 . </w:t>
      </w:r>
    </w:p>
    <w:p w:rsidR="00F6234C" w:rsidRDefault="00F6234C" w:rsidP="00F6234C">
      <w:pPr>
        <w:pStyle w:val="Sinespaciado"/>
        <w:jc w:val="both"/>
        <w:rPr>
          <w:sz w:val="28"/>
          <w:lang w:val="es-ES_tradnl"/>
        </w:rPr>
      </w:pPr>
    </w:p>
    <w:p w:rsidR="00F6234C" w:rsidRDefault="00F6234C" w:rsidP="00F6234C">
      <w:pPr>
        <w:pStyle w:val="Sinespaciado"/>
        <w:jc w:val="both"/>
        <w:rPr>
          <w:sz w:val="28"/>
          <w:lang w:val="es-ES_tradnl"/>
        </w:rPr>
      </w:pPr>
      <w:r>
        <w:rPr>
          <w:sz w:val="28"/>
          <w:lang w:val="es-ES_tradnl"/>
        </w:rPr>
        <w:t>Elaborado por:</w:t>
      </w:r>
    </w:p>
    <w:p w:rsidR="00F6234C" w:rsidRDefault="00F6234C" w:rsidP="00F6234C">
      <w:pPr>
        <w:pStyle w:val="Sinespaciado"/>
        <w:jc w:val="both"/>
        <w:rPr>
          <w:sz w:val="28"/>
          <w:lang w:val="es-ES_tradnl"/>
        </w:rPr>
      </w:pPr>
    </w:p>
    <w:p w:rsidR="00F6234C" w:rsidRDefault="00F6234C" w:rsidP="00F6234C">
      <w:pPr>
        <w:pStyle w:val="Sinespaciado"/>
        <w:jc w:val="both"/>
        <w:rPr>
          <w:sz w:val="28"/>
          <w:lang w:val="es-ES_tradnl"/>
        </w:rPr>
      </w:pPr>
      <w:r>
        <w:rPr>
          <w:sz w:val="28"/>
          <w:lang w:val="es-ES_tradnl"/>
        </w:rPr>
        <w:t>Juan Galván</w:t>
      </w:r>
    </w:p>
    <w:p w:rsidR="00F6234C" w:rsidRDefault="00F6234C" w:rsidP="00F6234C">
      <w:pPr>
        <w:pStyle w:val="Sinespaciado"/>
        <w:jc w:val="both"/>
        <w:rPr>
          <w:sz w:val="28"/>
          <w:lang w:val="es-ES_tradnl"/>
        </w:rPr>
      </w:pPr>
      <w:r>
        <w:rPr>
          <w:sz w:val="28"/>
          <w:lang w:val="es-ES_tradnl"/>
        </w:rPr>
        <w:t xml:space="preserve">Encargado Paisajismo </w:t>
      </w:r>
    </w:p>
    <w:p w:rsidR="00F6234C" w:rsidRPr="00EA3B37" w:rsidRDefault="00F6234C" w:rsidP="00F6234C">
      <w:pPr>
        <w:pStyle w:val="Sinespaciado"/>
        <w:jc w:val="both"/>
        <w:rPr>
          <w:sz w:val="28"/>
          <w:lang w:val="es-ES_tradnl"/>
        </w:rPr>
      </w:pPr>
      <w:r>
        <w:rPr>
          <w:sz w:val="28"/>
          <w:lang w:val="es-ES_tradnl"/>
        </w:rPr>
        <w:t>URBE</w:t>
      </w:r>
    </w:p>
    <w:p w:rsidR="00DF79CD" w:rsidRPr="00912E55" w:rsidRDefault="00DF79CD" w:rsidP="00912E55">
      <w:pPr>
        <w:spacing w:after="0"/>
        <w:jc w:val="both"/>
        <w:rPr>
          <w:sz w:val="24"/>
          <w:szCs w:val="24"/>
          <w:lang w:val="es-ES_tradnl"/>
        </w:rPr>
      </w:pPr>
    </w:p>
    <w:sectPr w:rsidR="00DF79CD" w:rsidRPr="00912E55" w:rsidSect="00DF79CD">
      <w:footerReference w:type="default" r:id="rId9"/>
      <w:pgSz w:w="12240" w:h="15840"/>
      <w:pgMar w:top="993" w:right="1701" w:bottom="1135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E97" w:rsidRDefault="00106E97" w:rsidP="00DF79CD">
      <w:pPr>
        <w:spacing w:after="0" w:line="240" w:lineRule="auto"/>
      </w:pPr>
      <w:r>
        <w:separator/>
      </w:r>
    </w:p>
  </w:endnote>
  <w:endnote w:type="continuationSeparator" w:id="0">
    <w:p w:rsidR="00106E97" w:rsidRDefault="00106E97" w:rsidP="00DF7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 UltraLight"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Helvetica Neue Light">
    <w:charset w:val="00"/>
    <w:family w:val="auto"/>
    <w:pitch w:val="variable"/>
    <w:sig w:usb0="00000003" w:usb1="00000000" w:usb2="00000000" w:usb3="00000000" w:csb0="00000001" w:csb1="00000000"/>
  </w:font>
  <w:font w:name="Avenir Book">
    <w:altName w:val="Cambria"/>
    <w:charset w:val="00"/>
    <w:family w:val="auto"/>
    <w:pitch w:val="variable"/>
    <w:sig w:usb0="00000003" w:usb1="00000000" w:usb2="00000000" w:usb3="00000000" w:csb0="00000001" w:csb1="00000000"/>
  </w:font>
  <w:font w:name="Apple Symbols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C08" w:rsidRPr="00EE5479" w:rsidRDefault="008D5C08" w:rsidP="00DF79CD">
    <w:pPr>
      <w:pStyle w:val="Piedepgina"/>
      <w:jc w:val="center"/>
      <w:rPr>
        <w:color w:val="7F7F7F" w:themeColor="text1" w:themeTint="80"/>
        <w:lang w:val="en-US"/>
      </w:rPr>
    </w:pPr>
    <w:r w:rsidRPr="00EE5479">
      <w:rPr>
        <w:color w:val="7F7F7F" w:themeColor="text1" w:themeTint="80"/>
        <w:lang w:val="en-US"/>
      </w:rPr>
      <w:t xml:space="preserve">RNC – 430146811 </w:t>
    </w:r>
    <w:r w:rsidR="00106E97">
      <w:fldChar w:fldCharType="begin"/>
    </w:r>
    <w:r w:rsidR="00106E97" w:rsidRPr="000A2BF5">
      <w:rPr>
        <w:lang w:val="en-US"/>
      </w:rPr>
      <w:instrText xml:space="preserve"> HYPERLINK "mailto:info@labarquita.com.do" </w:instrText>
    </w:r>
    <w:r w:rsidR="00106E97">
      <w:fldChar w:fldCharType="separate"/>
    </w:r>
    <w:r w:rsidRPr="00EE5479">
      <w:rPr>
        <w:rStyle w:val="Hipervnculo"/>
        <w:color w:val="7F7F7F" w:themeColor="text1" w:themeTint="80"/>
        <w:lang w:val="en-US"/>
      </w:rPr>
      <w:t>info@labarquita.com.do</w:t>
    </w:r>
    <w:r w:rsidR="00106E97">
      <w:rPr>
        <w:rStyle w:val="Hipervnculo"/>
        <w:color w:val="7F7F7F" w:themeColor="text1" w:themeTint="80"/>
        <w:lang w:val="en-US"/>
      </w:rPr>
      <w:fldChar w:fldCharType="end"/>
    </w:r>
    <w:r w:rsidRPr="00EE5479">
      <w:rPr>
        <w:color w:val="7F7F7F" w:themeColor="text1" w:themeTint="80"/>
        <w:lang w:val="en-US"/>
      </w:rPr>
      <w:t xml:space="preserve">  809-221-2226</w:t>
    </w:r>
  </w:p>
  <w:p w:rsidR="008D5C08" w:rsidRPr="00A218D5" w:rsidRDefault="008D5C08" w:rsidP="00DF79CD">
    <w:pPr>
      <w:pStyle w:val="Piedepgina"/>
      <w:jc w:val="center"/>
      <w:rPr>
        <w:color w:val="7F7F7F" w:themeColor="text1" w:themeTint="80"/>
        <w:sz w:val="19"/>
        <w:szCs w:val="19"/>
        <w:lang w:val="es-ES_tradnl"/>
      </w:rPr>
    </w:pPr>
    <w:r w:rsidRPr="00EE5479">
      <w:rPr>
        <w:color w:val="7F7F7F" w:themeColor="text1" w:themeTint="80"/>
        <w:lang w:val="es-ES_tradnl"/>
      </w:rPr>
      <w:t xml:space="preserve">Calle Cesar Nicolás </w:t>
    </w:r>
    <w:proofErr w:type="spellStart"/>
    <w:r w:rsidRPr="00EE5479">
      <w:rPr>
        <w:color w:val="7F7F7F" w:themeColor="text1" w:themeTint="80"/>
        <w:lang w:val="es-ES_tradnl"/>
      </w:rPr>
      <w:t>Penson</w:t>
    </w:r>
    <w:proofErr w:type="spellEnd"/>
    <w:r w:rsidRPr="00EE5479">
      <w:rPr>
        <w:color w:val="7F7F7F" w:themeColor="text1" w:themeTint="80"/>
        <w:lang w:val="es-ES_tradnl"/>
      </w:rPr>
      <w:t xml:space="preserve"> #26, </w:t>
    </w:r>
    <w:proofErr w:type="spellStart"/>
    <w:r w:rsidRPr="00EE5479">
      <w:rPr>
        <w:color w:val="7F7F7F" w:themeColor="text1" w:themeTint="80"/>
        <w:lang w:val="es-ES_tradnl"/>
      </w:rPr>
      <w:t>Gazcue</w:t>
    </w:r>
    <w:proofErr w:type="spellEnd"/>
    <w:r w:rsidRPr="00EE5479">
      <w:rPr>
        <w:color w:val="7F7F7F" w:themeColor="text1" w:themeTint="80"/>
        <w:lang w:val="es-ES_tradnl"/>
      </w:rPr>
      <w:t>, Santo Domingo, Rep. Dom</w:t>
    </w:r>
    <w:r w:rsidRPr="00A218D5">
      <w:rPr>
        <w:color w:val="7F7F7F" w:themeColor="text1" w:themeTint="80"/>
        <w:sz w:val="19"/>
        <w:szCs w:val="19"/>
        <w:lang w:val="es-ES_tradnl"/>
      </w:rPr>
      <w:t>.</w:t>
    </w:r>
  </w:p>
  <w:p w:rsidR="008D5C08" w:rsidRPr="00625DBD" w:rsidRDefault="008D5C08" w:rsidP="00DF79CD">
    <w:pPr>
      <w:pStyle w:val="Piedepgina"/>
      <w:rPr>
        <w:lang w:val="es-ES_tradnl"/>
      </w:rPr>
    </w:pPr>
  </w:p>
  <w:p w:rsidR="008D5C08" w:rsidRPr="002233E0" w:rsidRDefault="008D5C08" w:rsidP="00DF79CD">
    <w:pPr>
      <w:pStyle w:val="Piedepgina"/>
      <w:rPr>
        <w:lang w:val="es-ES_tradnl"/>
      </w:rPr>
    </w:pPr>
  </w:p>
  <w:p w:rsidR="008D5C08" w:rsidRPr="00DF79CD" w:rsidRDefault="008D5C08">
    <w:pPr>
      <w:pStyle w:val="Piedepgina"/>
      <w:rPr>
        <w:lang w:val="es-ES_trad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E97" w:rsidRDefault="00106E97" w:rsidP="00DF79CD">
      <w:pPr>
        <w:spacing w:after="0" w:line="240" w:lineRule="auto"/>
      </w:pPr>
      <w:r>
        <w:separator/>
      </w:r>
    </w:p>
  </w:footnote>
  <w:footnote w:type="continuationSeparator" w:id="0">
    <w:p w:rsidR="00106E97" w:rsidRDefault="00106E97" w:rsidP="00DF7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3179"/>
    <w:multiLevelType w:val="multilevel"/>
    <w:tmpl w:val="3AE4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8B5FB1"/>
    <w:multiLevelType w:val="hybridMultilevel"/>
    <w:tmpl w:val="0A20E56A"/>
    <w:lvl w:ilvl="0" w:tplc="18C24B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E2787"/>
    <w:multiLevelType w:val="multilevel"/>
    <w:tmpl w:val="2C062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166F14"/>
    <w:multiLevelType w:val="hybridMultilevel"/>
    <w:tmpl w:val="BAA848A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1C17A7"/>
    <w:multiLevelType w:val="hybridMultilevel"/>
    <w:tmpl w:val="3BCEB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6A20C0"/>
    <w:multiLevelType w:val="hybridMultilevel"/>
    <w:tmpl w:val="1A50B034"/>
    <w:lvl w:ilvl="0" w:tplc="1C0A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F24"/>
    <w:rsid w:val="000233C2"/>
    <w:rsid w:val="000323D9"/>
    <w:rsid w:val="00064137"/>
    <w:rsid w:val="000A2BF5"/>
    <w:rsid w:val="00101F07"/>
    <w:rsid w:val="00106E97"/>
    <w:rsid w:val="001D1CAA"/>
    <w:rsid w:val="001D5AF2"/>
    <w:rsid w:val="001E276F"/>
    <w:rsid w:val="001F1C1C"/>
    <w:rsid w:val="002900AF"/>
    <w:rsid w:val="002F7212"/>
    <w:rsid w:val="00305217"/>
    <w:rsid w:val="00323968"/>
    <w:rsid w:val="00385B55"/>
    <w:rsid w:val="003B0AB8"/>
    <w:rsid w:val="003B16E1"/>
    <w:rsid w:val="003D1FC6"/>
    <w:rsid w:val="00411095"/>
    <w:rsid w:val="00432817"/>
    <w:rsid w:val="00465473"/>
    <w:rsid w:val="004668B3"/>
    <w:rsid w:val="00466AC4"/>
    <w:rsid w:val="004D2247"/>
    <w:rsid w:val="0050700F"/>
    <w:rsid w:val="00561C38"/>
    <w:rsid w:val="006930B6"/>
    <w:rsid w:val="006E5A02"/>
    <w:rsid w:val="00720736"/>
    <w:rsid w:val="0077379D"/>
    <w:rsid w:val="007742C3"/>
    <w:rsid w:val="007C2EFC"/>
    <w:rsid w:val="00823036"/>
    <w:rsid w:val="008267AD"/>
    <w:rsid w:val="00835AB6"/>
    <w:rsid w:val="00864AC2"/>
    <w:rsid w:val="00870AE4"/>
    <w:rsid w:val="008C617F"/>
    <w:rsid w:val="008D46D2"/>
    <w:rsid w:val="008D5C08"/>
    <w:rsid w:val="009016EE"/>
    <w:rsid w:val="00912E55"/>
    <w:rsid w:val="00934373"/>
    <w:rsid w:val="0096676D"/>
    <w:rsid w:val="00985F24"/>
    <w:rsid w:val="009D396B"/>
    <w:rsid w:val="00A66CD4"/>
    <w:rsid w:val="00AD10D9"/>
    <w:rsid w:val="00AD488A"/>
    <w:rsid w:val="00AF6ED7"/>
    <w:rsid w:val="00B337C2"/>
    <w:rsid w:val="00B34810"/>
    <w:rsid w:val="00B423C3"/>
    <w:rsid w:val="00B57156"/>
    <w:rsid w:val="00B574E3"/>
    <w:rsid w:val="00B65E43"/>
    <w:rsid w:val="00B672E4"/>
    <w:rsid w:val="00B922BD"/>
    <w:rsid w:val="00BD2647"/>
    <w:rsid w:val="00C51CA9"/>
    <w:rsid w:val="00C61D63"/>
    <w:rsid w:val="00CA661B"/>
    <w:rsid w:val="00CB5487"/>
    <w:rsid w:val="00CD2F8C"/>
    <w:rsid w:val="00CE6F4F"/>
    <w:rsid w:val="00D00A5A"/>
    <w:rsid w:val="00DF79CD"/>
    <w:rsid w:val="00E24521"/>
    <w:rsid w:val="00ED0064"/>
    <w:rsid w:val="00F0106A"/>
    <w:rsid w:val="00F6234C"/>
    <w:rsid w:val="00F665F4"/>
    <w:rsid w:val="00FF2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F24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65E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5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paragraph" w:styleId="Prrafodelista">
    <w:name w:val="List Paragraph"/>
    <w:basedOn w:val="Normal"/>
    <w:uiPriority w:val="34"/>
    <w:qFormat/>
    <w:rsid w:val="00B672E4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B65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cabezado">
    <w:name w:val="header"/>
    <w:basedOn w:val="Normal"/>
    <w:link w:val="EncabezadoCar"/>
    <w:uiPriority w:val="99"/>
    <w:semiHidden/>
    <w:unhideWhenUsed/>
    <w:rsid w:val="00DF7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F79CD"/>
  </w:style>
  <w:style w:type="paragraph" w:styleId="Piedepgina">
    <w:name w:val="footer"/>
    <w:basedOn w:val="Normal"/>
    <w:link w:val="PiedepginaCar"/>
    <w:uiPriority w:val="99"/>
    <w:unhideWhenUsed/>
    <w:rsid w:val="00DF7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79CD"/>
  </w:style>
  <w:style w:type="character" w:styleId="Hipervnculo">
    <w:name w:val="Hyperlink"/>
    <w:basedOn w:val="Fuentedeprrafopredeter"/>
    <w:uiPriority w:val="99"/>
    <w:unhideWhenUsed/>
    <w:rsid w:val="00DF79CD"/>
    <w:rPr>
      <w:color w:val="0000FF" w:themeColor="hyperlink"/>
      <w:u w:val="single"/>
    </w:rPr>
  </w:style>
  <w:style w:type="paragraph" w:customStyle="1" w:styleId="Title1">
    <w:name w:val="Title1"/>
    <w:next w:val="Normal"/>
    <w:rsid w:val="00F665F4"/>
    <w:pPr>
      <w:keepNext/>
      <w:spacing w:after="1360" w:line="240" w:lineRule="auto"/>
      <w:outlineLvl w:val="0"/>
    </w:pPr>
    <w:rPr>
      <w:rFonts w:ascii="Helvetica Neue UltraLight" w:eastAsia="ヒラギノ角ゴ Pro W3" w:hAnsi="Helvetica Neue UltraLight" w:cs="Times New Roman"/>
      <w:color w:val="000000"/>
      <w:spacing w:val="38"/>
      <w:sz w:val="64"/>
      <w:szCs w:val="20"/>
      <w:lang w:val="en-US"/>
    </w:rPr>
  </w:style>
  <w:style w:type="paragraph" w:customStyle="1" w:styleId="FreeForm">
    <w:name w:val="Free Form"/>
    <w:rsid w:val="00F665F4"/>
    <w:pPr>
      <w:spacing w:after="0" w:line="312" w:lineRule="auto"/>
    </w:pPr>
    <w:rPr>
      <w:rFonts w:ascii="Helvetica Neue Light" w:eastAsia="ヒラギノ角ゴ Pro W3" w:hAnsi="Helvetica Neue Light" w:cs="Times New Roman"/>
      <w:color w:val="000000"/>
      <w:sz w:val="18"/>
      <w:szCs w:val="20"/>
      <w:lang w:val="en-US"/>
    </w:rPr>
  </w:style>
  <w:style w:type="paragraph" w:customStyle="1" w:styleId="Body">
    <w:name w:val="Body"/>
    <w:rsid w:val="001E276F"/>
    <w:pPr>
      <w:suppressAutoHyphens/>
      <w:spacing w:after="180" w:line="312" w:lineRule="auto"/>
    </w:pPr>
    <w:rPr>
      <w:rFonts w:ascii="Helvetica Neue Light" w:eastAsia="ヒラギノ角ゴ Pro W3" w:hAnsi="Helvetica Neue Light" w:cs="Times New Roman"/>
      <w:color w:val="000000"/>
      <w:sz w:val="18"/>
      <w:szCs w:val="20"/>
      <w:lang w:val="en-US"/>
    </w:rPr>
  </w:style>
  <w:style w:type="table" w:styleId="Tablaconcuadrcula">
    <w:name w:val="Table Grid"/>
    <w:basedOn w:val="Tablanormal"/>
    <w:uiPriority w:val="59"/>
    <w:rsid w:val="001E27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2-nfasis1">
    <w:name w:val="Medium Shading 2 Accent 1"/>
    <w:basedOn w:val="Tablanormal"/>
    <w:uiPriority w:val="64"/>
    <w:rsid w:val="00912E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912E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Sinespaciado">
    <w:name w:val="No Spacing"/>
    <w:uiPriority w:val="1"/>
    <w:qFormat/>
    <w:rsid w:val="00F6234C"/>
    <w:pPr>
      <w:spacing w:after="0" w:line="240" w:lineRule="auto"/>
    </w:pPr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F24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65E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5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paragraph" w:styleId="Prrafodelista">
    <w:name w:val="List Paragraph"/>
    <w:basedOn w:val="Normal"/>
    <w:uiPriority w:val="34"/>
    <w:qFormat/>
    <w:rsid w:val="00B672E4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B65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cabezado">
    <w:name w:val="header"/>
    <w:basedOn w:val="Normal"/>
    <w:link w:val="EncabezadoCar"/>
    <w:uiPriority w:val="99"/>
    <w:semiHidden/>
    <w:unhideWhenUsed/>
    <w:rsid w:val="00DF7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F79CD"/>
  </w:style>
  <w:style w:type="paragraph" w:styleId="Piedepgina">
    <w:name w:val="footer"/>
    <w:basedOn w:val="Normal"/>
    <w:link w:val="PiedepginaCar"/>
    <w:uiPriority w:val="99"/>
    <w:unhideWhenUsed/>
    <w:rsid w:val="00DF7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79CD"/>
  </w:style>
  <w:style w:type="character" w:styleId="Hipervnculo">
    <w:name w:val="Hyperlink"/>
    <w:basedOn w:val="Fuentedeprrafopredeter"/>
    <w:uiPriority w:val="99"/>
    <w:unhideWhenUsed/>
    <w:rsid w:val="00DF79CD"/>
    <w:rPr>
      <w:color w:val="0000FF" w:themeColor="hyperlink"/>
      <w:u w:val="single"/>
    </w:rPr>
  </w:style>
  <w:style w:type="paragraph" w:customStyle="1" w:styleId="Title1">
    <w:name w:val="Title1"/>
    <w:next w:val="Normal"/>
    <w:rsid w:val="00F665F4"/>
    <w:pPr>
      <w:keepNext/>
      <w:spacing w:after="1360" w:line="240" w:lineRule="auto"/>
      <w:outlineLvl w:val="0"/>
    </w:pPr>
    <w:rPr>
      <w:rFonts w:ascii="Helvetica Neue UltraLight" w:eastAsia="ヒラギノ角ゴ Pro W3" w:hAnsi="Helvetica Neue UltraLight" w:cs="Times New Roman"/>
      <w:color w:val="000000"/>
      <w:spacing w:val="38"/>
      <w:sz w:val="64"/>
      <w:szCs w:val="20"/>
      <w:lang w:val="en-US"/>
    </w:rPr>
  </w:style>
  <w:style w:type="paragraph" w:customStyle="1" w:styleId="FreeForm">
    <w:name w:val="Free Form"/>
    <w:rsid w:val="00F665F4"/>
    <w:pPr>
      <w:spacing w:after="0" w:line="312" w:lineRule="auto"/>
    </w:pPr>
    <w:rPr>
      <w:rFonts w:ascii="Helvetica Neue Light" w:eastAsia="ヒラギノ角ゴ Pro W3" w:hAnsi="Helvetica Neue Light" w:cs="Times New Roman"/>
      <w:color w:val="000000"/>
      <w:sz w:val="18"/>
      <w:szCs w:val="20"/>
      <w:lang w:val="en-US"/>
    </w:rPr>
  </w:style>
  <w:style w:type="paragraph" w:customStyle="1" w:styleId="Body">
    <w:name w:val="Body"/>
    <w:rsid w:val="001E276F"/>
    <w:pPr>
      <w:suppressAutoHyphens/>
      <w:spacing w:after="180" w:line="312" w:lineRule="auto"/>
    </w:pPr>
    <w:rPr>
      <w:rFonts w:ascii="Helvetica Neue Light" w:eastAsia="ヒラギノ角ゴ Pro W3" w:hAnsi="Helvetica Neue Light" w:cs="Times New Roman"/>
      <w:color w:val="000000"/>
      <w:sz w:val="18"/>
      <w:szCs w:val="20"/>
      <w:lang w:val="en-US"/>
    </w:rPr>
  </w:style>
  <w:style w:type="table" w:styleId="Tablaconcuadrcula">
    <w:name w:val="Table Grid"/>
    <w:basedOn w:val="Tablanormal"/>
    <w:uiPriority w:val="59"/>
    <w:rsid w:val="001E27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2-nfasis1">
    <w:name w:val="Medium Shading 2 Accent 1"/>
    <w:basedOn w:val="Tablanormal"/>
    <w:uiPriority w:val="64"/>
    <w:rsid w:val="00912E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912E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Sinespaciado">
    <w:name w:val="No Spacing"/>
    <w:uiPriority w:val="1"/>
    <w:qFormat/>
    <w:rsid w:val="00F6234C"/>
    <w:pPr>
      <w:spacing w:after="0" w:line="240" w:lineRule="auto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4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804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USAR LAPTOP</dc:creator>
  <cp:lastModifiedBy>cotabilidad</cp:lastModifiedBy>
  <cp:revision>2</cp:revision>
  <cp:lastPrinted>2017-03-31T19:32:00Z</cp:lastPrinted>
  <dcterms:created xsi:type="dcterms:W3CDTF">2017-09-11T15:46:00Z</dcterms:created>
  <dcterms:modified xsi:type="dcterms:W3CDTF">2017-09-11T15:46:00Z</dcterms:modified>
</cp:coreProperties>
</file>